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10" w:rsidRDefault="009C4910" w:rsidP="009C4910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9C4910" w:rsidRDefault="00FB3B0C" w:rsidP="009C4910">
      <w:pPr>
        <w:jc w:val="center"/>
        <w:rPr>
          <w:szCs w:val="28"/>
        </w:rPr>
      </w:pPr>
      <w:r>
        <w:rPr>
          <w:szCs w:val="28"/>
        </w:rPr>
        <w:t>вне</w:t>
      </w:r>
      <w:r w:rsidR="009C4910">
        <w:rPr>
          <w:szCs w:val="28"/>
        </w:rPr>
        <w:t xml:space="preserve">очередного заседания № </w:t>
      </w:r>
      <w:r w:rsidR="00073F67">
        <w:rPr>
          <w:szCs w:val="28"/>
        </w:rPr>
        <w:t>20</w:t>
      </w:r>
      <w:r w:rsidR="009C4910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073F67">
        <w:rPr>
          <w:szCs w:val="28"/>
        </w:rPr>
        <w:t>30</w:t>
      </w:r>
      <w:r w:rsidR="009C4910">
        <w:rPr>
          <w:szCs w:val="28"/>
        </w:rPr>
        <w:t xml:space="preserve"> июля 2012 года</w:t>
      </w:r>
    </w:p>
    <w:p w:rsidR="009C4910" w:rsidRDefault="009C4910" w:rsidP="009C4910">
      <w:pPr>
        <w:rPr>
          <w:szCs w:val="28"/>
        </w:rPr>
      </w:pPr>
    </w:p>
    <w:p w:rsidR="009C4910" w:rsidRDefault="00A667B3" w:rsidP="009C4910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</w:t>
      </w:r>
      <w:r w:rsidR="00073F67">
        <w:rPr>
          <w:szCs w:val="28"/>
        </w:rPr>
        <w:t>9</w:t>
      </w:r>
      <w:r w:rsidR="009C4910">
        <w:rPr>
          <w:szCs w:val="28"/>
        </w:rPr>
        <w:t>.</w:t>
      </w:r>
      <w:r w:rsidR="001E2F72">
        <w:rPr>
          <w:szCs w:val="28"/>
        </w:rPr>
        <w:t>0</w:t>
      </w:r>
      <w:r w:rsidR="009C4910">
        <w:rPr>
          <w:szCs w:val="28"/>
        </w:rPr>
        <w:t xml:space="preserve">0. в </w:t>
      </w:r>
      <w:proofErr w:type="spellStart"/>
      <w:r w:rsidR="009C4910">
        <w:rPr>
          <w:szCs w:val="28"/>
        </w:rPr>
        <w:t>каб</w:t>
      </w:r>
      <w:proofErr w:type="spellEnd"/>
      <w:r w:rsidR="009C4910">
        <w:rPr>
          <w:szCs w:val="28"/>
        </w:rPr>
        <w:t>. 807</w:t>
      </w:r>
    </w:p>
    <w:p w:rsidR="009C4910" w:rsidRDefault="009C4910" w:rsidP="009C4910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9C4910" w:rsidRDefault="009C4910" w:rsidP="009C4910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4A0"/>
      </w:tblPr>
      <w:tblGrid>
        <w:gridCol w:w="1506"/>
        <w:gridCol w:w="8274"/>
      </w:tblGrid>
      <w:tr w:rsidR="009C4910" w:rsidTr="009C4910">
        <w:tc>
          <w:tcPr>
            <w:tcW w:w="1506" w:type="dxa"/>
            <w:hideMark/>
          </w:tcPr>
          <w:p w:rsidR="009C4910" w:rsidRDefault="009449AE" w:rsidP="007F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83171B">
              <w:rPr>
                <w:sz w:val="24"/>
                <w:szCs w:val="24"/>
              </w:rPr>
              <w:t>.</w:t>
            </w:r>
            <w:r w:rsidR="007F0CC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0-09</w:t>
            </w:r>
            <w:r w:rsidRPr="0083171B">
              <w:rPr>
                <w:sz w:val="24"/>
                <w:szCs w:val="24"/>
              </w:rPr>
              <w:t>.</w:t>
            </w:r>
            <w:r w:rsidR="007F0CC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9C4910" w:rsidRDefault="009C49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9C4910" w:rsidRDefault="009C491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37461" w:rsidTr="009C4910">
        <w:tc>
          <w:tcPr>
            <w:tcW w:w="1506" w:type="dxa"/>
            <w:hideMark/>
          </w:tcPr>
          <w:p w:rsidR="00337461" w:rsidRPr="005546A8" w:rsidRDefault="00337461" w:rsidP="00337461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Вопрос 1</w:t>
            </w:r>
          </w:p>
          <w:p w:rsidR="00337461" w:rsidRDefault="00337461" w:rsidP="007F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5546A8">
              <w:rPr>
                <w:sz w:val="24"/>
                <w:szCs w:val="24"/>
              </w:rPr>
              <w:t>.</w:t>
            </w:r>
            <w:r w:rsidR="007F0CCE"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09</w:t>
            </w:r>
            <w:r w:rsidRPr="005546A8">
              <w:rPr>
                <w:sz w:val="24"/>
                <w:szCs w:val="24"/>
              </w:rPr>
              <w:t>.</w:t>
            </w:r>
            <w:r w:rsidR="007F0CCE"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337461" w:rsidRPr="008A2018" w:rsidRDefault="00337461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37461">
              <w:rPr>
                <w:sz w:val="24"/>
                <w:szCs w:val="24"/>
              </w:rPr>
              <w:t>О проекте закона Приморского края</w:t>
            </w:r>
            <w:r w:rsidRPr="00337461">
              <w:rPr>
                <w:rFonts w:eastAsiaTheme="minorHAnsi"/>
                <w:sz w:val="24"/>
                <w:szCs w:val="24"/>
                <w:lang w:eastAsia="en-US"/>
              </w:rPr>
              <w:t xml:space="preserve"> "О регулировании отдельных отношений в сфере деятельности по перевозке пассажиров и багажа легковым такси в Приморском крае"</w:t>
            </w:r>
            <w:r w:rsidR="008A2018">
              <w:rPr>
                <w:rFonts w:eastAsiaTheme="minorHAnsi"/>
                <w:sz w:val="24"/>
                <w:szCs w:val="24"/>
                <w:lang w:eastAsia="en-US"/>
              </w:rPr>
              <w:t xml:space="preserve"> (первое чтение)</w:t>
            </w:r>
          </w:p>
          <w:p w:rsidR="00337461" w:rsidRPr="00337461" w:rsidRDefault="00337461">
            <w:pPr>
              <w:jc w:val="both"/>
              <w:rPr>
                <w:rFonts w:ascii="Tahoma" w:eastAsiaTheme="minorHAnsi" w:hAnsi="Tahoma" w:cs="Tahoma"/>
                <w:sz w:val="20"/>
                <w:lang w:eastAsia="en-US"/>
              </w:rPr>
            </w:pPr>
          </w:p>
          <w:p w:rsidR="00337461" w:rsidRDefault="00337461" w:rsidP="00337461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 w:rsidRPr="0083171B">
              <w:rPr>
                <w:sz w:val="24"/>
                <w:szCs w:val="24"/>
              </w:rPr>
              <w:t xml:space="preserve"> </w:t>
            </w:r>
            <w:proofErr w:type="spellStart"/>
            <w:r w:rsidR="002C4958">
              <w:rPr>
                <w:sz w:val="24"/>
                <w:szCs w:val="24"/>
              </w:rPr>
              <w:t>Тирских</w:t>
            </w:r>
            <w:proofErr w:type="spellEnd"/>
            <w:r w:rsidR="002C4958">
              <w:rPr>
                <w:sz w:val="24"/>
                <w:szCs w:val="24"/>
              </w:rPr>
              <w:t xml:space="preserve"> Иван </w:t>
            </w:r>
            <w:proofErr w:type="spellStart"/>
            <w:r w:rsidR="002C4958">
              <w:rPr>
                <w:sz w:val="24"/>
                <w:szCs w:val="24"/>
              </w:rPr>
              <w:t>Евдокимович</w:t>
            </w:r>
            <w:proofErr w:type="spellEnd"/>
            <w:r w:rsidR="002C4958">
              <w:rPr>
                <w:sz w:val="24"/>
                <w:szCs w:val="24"/>
              </w:rPr>
              <w:t xml:space="preserve">, </w:t>
            </w:r>
            <w:r w:rsidR="00D33F5C">
              <w:rPr>
                <w:sz w:val="24"/>
                <w:szCs w:val="24"/>
              </w:rPr>
              <w:t>исполняющий обязанности директора департамента промышленности и транспорта Приморского края</w:t>
            </w:r>
          </w:p>
          <w:p w:rsidR="00337461" w:rsidRPr="00337461" w:rsidRDefault="00337461">
            <w:pPr>
              <w:jc w:val="both"/>
              <w:rPr>
                <w:sz w:val="24"/>
                <w:szCs w:val="24"/>
              </w:rPr>
            </w:pPr>
          </w:p>
        </w:tc>
      </w:tr>
      <w:tr w:rsidR="00337461" w:rsidTr="009C4910">
        <w:tc>
          <w:tcPr>
            <w:tcW w:w="1506" w:type="dxa"/>
            <w:hideMark/>
          </w:tcPr>
          <w:p w:rsidR="007F0CCE" w:rsidRPr="005546A8" w:rsidRDefault="007F0CCE" w:rsidP="007F0CCE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337461" w:rsidRPr="005546A8" w:rsidRDefault="007F0CCE" w:rsidP="007F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5546A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1E2F72" w:rsidRPr="008A2018" w:rsidRDefault="001E2F72" w:rsidP="001E2F7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37461">
              <w:rPr>
                <w:sz w:val="24"/>
                <w:szCs w:val="24"/>
              </w:rPr>
              <w:t>О проекте закона Приморского края</w:t>
            </w:r>
            <w:r w:rsidRPr="00337461">
              <w:rPr>
                <w:rFonts w:eastAsiaTheme="minorHAnsi"/>
                <w:sz w:val="24"/>
                <w:szCs w:val="24"/>
                <w:lang w:eastAsia="en-US"/>
              </w:rPr>
              <w:t xml:space="preserve"> "О регулировании отдельных отношений в сфере деятельности по перевозке пассажиров и багажа легковым такси в Приморском крае"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(</w:t>
            </w:r>
            <w:r w:rsidRPr="00506307">
              <w:rPr>
                <w:sz w:val="24"/>
                <w:szCs w:val="24"/>
              </w:rPr>
              <w:t>второе, третье чтения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  <w:p w:rsidR="001E2F72" w:rsidRPr="00337461" w:rsidRDefault="001E2F72" w:rsidP="001E2F72">
            <w:pPr>
              <w:jc w:val="both"/>
              <w:rPr>
                <w:rFonts w:ascii="Tahoma" w:eastAsiaTheme="minorHAnsi" w:hAnsi="Tahoma" w:cs="Tahoma"/>
                <w:sz w:val="20"/>
                <w:lang w:eastAsia="en-US"/>
              </w:rPr>
            </w:pPr>
          </w:p>
          <w:p w:rsidR="007F0CCE" w:rsidRDefault="001E2F72" w:rsidP="007F0CCE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 w:rsidRPr="0083171B">
              <w:rPr>
                <w:sz w:val="24"/>
                <w:szCs w:val="24"/>
              </w:rPr>
              <w:t xml:space="preserve"> </w:t>
            </w:r>
            <w:r w:rsidR="007F0CCE">
              <w:rPr>
                <w:sz w:val="24"/>
                <w:szCs w:val="24"/>
              </w:rPr>
              <w:t>Денисенко Юрий Петрович</w:t>
            </w:r>
            <w:r w:rsidR="007F0CCE" w:rsidRPr="0083171B">
              <w:rPr>
                <w:sz w:val="24"/>
                <w:szCs w:val="24"/>
              </w:rPr>
              <w:t xml:space="preserve">, </w:t>
            </w:r>
            <w:r w:rsidR="007F0CCE">
              <w:rPr>
                <w:sz w:val="24"/>
                <w:szCs w:val="24"/>
              </w:rPr>
              <w:t xml:space="preserve">заместитель </w:t>
            </w:r>
            <w:r w:rsidR="007F0CCE" w:rsidRPr="0083171B">
              <w:rPr>
                <w:sz w:val="24"/>
                <w:szCs w:val="24"/>
              </w:rPr>
              <w:t>председател</w:t>
            </w:r>
            <w:r w:rsidR="007F0CCE">
              <w:rPr>
                <w:sz w:val="24"/>
                <w:szCs w:val="24"/>
              </w:rPr>
              <w:t>я</w:t>
            </w:r>
            <w:r w:rsidR="007F0CCE" w:rsidRPr="0083171B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337461" w:rsidRPr="00506307" w:rsidRDefault="00337461">
            <w:pPr>
              <w:jc w:val="both"/>
              <w:rPr>
                <w:sz w:val="24"/>
                <w:szCs w:val="24"/>
              </w:rPr>
            </w:pPr>
          </w:p>
        </w:tc>
      </w:tr>
      <w:tr w:rsidR="00846D66" w:rsidTr="009C4910">
        <w:tc>
          <w:tcPr>
            <w:tcW w:w="1506" w:type="dxa"/>
            <w:hideMark/>
          </w:tcPr>
          <w:p w:rsidR="007F0CCE" w:rsidRDefault="007F0CCE" w:rsidP="007F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846D66" w:rsidRDefault="007F0CCE" w:rsidP="007F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5546A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9449AE" w:rsidRDefault="009449AE" w:rsidP="009449AE">
            <w:pPr>
              <w:jc w:val="both"/>
              <w:rPr>
                <w:sz w:val="24"/>
                <w:szCs w:val="24"/>
              </w:rPr>
            </w:pPr>
            <w:r w:rsidRPr="0050630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</w:t>
            </w:r>
            <w:r>
              <w:rPr>
                <w:sz w:val="24"/>
                <w:szCs w:val="24"/>
              </w:rPr>
              <w:t>оокеанском регионе" на 2008-2013</w:t>
            </w:r>
            <w:r w:rsidRPr="00506307">
              <w:rPr>
                <w:sz w:val="24"/>
                <w:szCs w:val="24"/>
              </w:rPr>
              <w:t xml:space="preserve"> годы" (</w:t>
            </w:r>
            <w:r w:rsidR="00A41070">
              <w:rPr>
                <w:sz w:val="24"/>
                <w:szCs w:val="24"/>
              </w:rPr>
              <w:t>второе</w:t>
            </w:r>
            <w:r>
              <w:rPr>
                <w:sz w:val="24"/>
                <w:szCs w:val="24"/>
              </w:rPr>
              <w:t xml:space="preserve"> </w:t>
            </w:r>
            <w:r w:rsidRPr="00506307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е</w:t>
            </w:r>
            <w:r w:rsidRPr="00506307">
              <w:rPr>
                <w:sz w:val="24"/>
                <w:szCs w:val="24"/>
              </w:rPr>
              <w:t>)</w:t>
            </w:r>
          </w:p>
          <w:p w:rsidR="009449AE" w:rsidRDefault="009449AE" w:rsidP="009449AE">
            <w:pPr>
              <w:jc w:val="both"/>
              <w:rPr>
                <w:sz w:val="24"/>
                <w:szCs w:val="24"/>
              </w:rPr>
            </w:pPr>
          </w:p>
          <w:p w:rsidR="00846D66" w:rsidRDefault="009449AE" w:rsidP="00DE6783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 w:rsidRPr="0083171B">
              <w:rPr>
                <w:sz w:val="24"/>
                <w:szCs w:val="24"/>
              </w:rPr>
              <w:t xml:space="preserve"> </w:t>
            </w:r>
            <w:r w:rsidR="008A2018">
              <w:rPr>
                <w:sz w:val="24"/>
                <w:szCs w:val="24"/>
              </w:rPr>
              <w:t>Денисенко Юрий Петрович</w:t>
            </w:r>
            <w:r w:rsidR="008A2018" w:rsidRPr="0083171B">
              <w:rPr>
                <w:sz w:val="24"/>
                <w:szCs w:val="24"/>
              </w:rPr>
              <w:t xml:space="preserve">, </w:t>
            </w:r>
            <w:r w:rsidR="008A2018">
              <w:rPr>
                <w:sz w:val="24"/>
                <w:szCs w:val="24"/>
              </w:rPr>
              <w:t xml:space="preserve">заместитель </w:t>
            </w:r>
            <w:r w:rsidR="008A2018" w:rsidRPr="0083171B">
              <w:rPr>
                <w:sz w:val="24"/>
                <w:szCs w:val="24"/>
              </w:rPr>
              <w:t>председател</w:t>
            </w:r>
            <w:r w:rsidR="008A2018">
              <w:rPr>
                <w:sz w:val="24"/>
                <w:szCs w:val="24"/>
              </w:rPr>
              <w:t>я</w:t>
            </w:r>
            <w:r w:rsidR="008A2018" w:rsidRPr="0083171B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  <w:r w:rsidR="008A2018" w:rsidRPr="00846D66">
              <w:rPr>
                <w:sz w:val="24"/>
                <w:szCs w:val="24"/>
              </w:rPr>
              <w:t xml:space="preserve"> </w:t>
            </w:r>
          </w:p>
          <w:p w:rsidR="008A2018" w:rsidRPr="00846D66" w:rsidRDefault="008A2018" w:rsidP="00DE6783">
            <w:pPr>
              <w:jc w:val="both"/>
              <w:rPr>
                <w:sz w:val="24"/>
                <w:szCs w:val="24"/>
              </w:rPr>
            </w:pPr>
          </w:p>
        </w:tc>
      </w:tr>
      <w:tr w:rsidR="00816BDB" w:rsidTr="009C4910">
        <w:tc>
          <w:tcPr>
            <w:tcW w:w="1506" w:type="dxa"/>
            <w:hideMark/>
          </w:tcPr>
          <w:p w:rsidR="007F0CCE" w:rsidRDefault="007F0CCE" w:rsidP="007F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816BDB" w:rsidRDefault="007F0CCE" w:rsidP="007F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5546A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9449AE" w:rsidRDefault="009449AE" w:rsidP="009449AE">
            <w:pPr>
              <w:jc w:val="both"/>
              <w:rPr>
                <w:sz w:val="24"/>
                <w:szCs w:val="24"/>
              </w:rPr>
            </w:pPr>
            <w:r w:rsidRPr="0050630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</w:t>
            </w:r>
            <w:r>
              <w:rPr>
                <w:sz w:val="24"/>
                <w:szCs w:val="24"/>
              </w:rPr>
              <w:t>оокеанском регионе" на 2008-2013</w:t>
            </w:r>
            <w:r w:rsidRPr="00506307">
              <w:rPr>
                <w:sz w:val="24"/>
                <w:szCs w:val="24"/>
              </w:rPr>
              <w:t xml:space="preserve"> годы" (третье чтени</w:t>
            </w:r>
            <w:r w:rsidR="00A41070">
              <w:rPr>
                <w:sz w:val="24"/>
                <w:szCs w:val="24"/>
              </w:rPr>
              <w:t>е</w:t>
            </w:r>
            <w:r w:rsidRPr="00506307">
              <w:rPr>
                <w:sz w:val="24"/>
                <w:szCs w:val="24"/>
              </w:rPr>
              <w:t>)</w:t>
            </w:r>
          </w:p>
          <w:p w:rsidR="009449AE" w:rsidRDefault="009449AE" w:rsidP="009449AE">
            <w:pPr>
              <w:jc w:val="both"/>
              <w:rPr>
                <w:sz w:val="24"/>
                <w:szCs w:val="24"/>
              </w:rPr>
            </w:pPr>
          </w:p>
          <w:p w:rsidR="009449AE" w:rsidRDefault="009449AE" w:rsidP="009449AE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 w:rsidRPr="008317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83171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83171B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83171B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816BDB" w:rsidRDefault="00816BDB">
            <w:pPr>
              <w:jc w:val="both"/>
              <w:rPr>
                <w:sz w:val="24"/>
                <w:szCs w:val="24"/>
              </w:rPr>
            </w:pPr>
          </w:p>
        </w:tc>
      </w:tr>
      <w:tr w:rsidR="00970DBD" w:rsidTr="009C4910">
        <w:tc>
          <w:tcPr>
            <w:tcW w:w="1506" w:type="dxa"/>
            <w:hideMark/>
          </w:tcPr>
          <w:p w:rsidR="00970DBD" w:rsidRDefault="00D33F5C" w:rsidP="00E22E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C53F1">
              <w:rPr>
                <w:sz w:val="24"/>
                <w:szCs w:val="24"/>
              </w:rPr>
              <w:t>9</w:t>
            </w:r>
            <w:r w:rsidR="00970DBD">
              <w:rPr>
                <w:sz w:val="24"/>
                <w:szCs w:val="24"/>
              </w:rPr>
              <w:t>.</w:t>
            </w:r>
            <w:r w:rsidR="00E22E6C">
              <w:rPr>
                <w:sz w:val="24"/>
                <w:szCs w:val="24"/>
              </w:rPr>
              <w:t>2</w:t>
            </w:r>
            <w:r w:rsidR="00970DBD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  <w:hideMark/>
          </w:tcPr>
          <w:p w:rsidR="00970DBD" w:rsidRDefault="00970D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9C4910" w:rsidRDefault="009C4910" w:rsidP="009C4910">
      <w:pPr>
        <w:tabs>
          <w:tab w:val="right" w:pos="9354"/>
        </w:tabs>
        <w:ind w:left="-357"/>
        <w:rPr>
          <w:szCs w:val="28"/>
        </w:rPr>
      </w:pPr>
    </w:p>
    <w:p w:rsidR="00C5018D" w:rsidRDefault="00C5018D" w:rsidP="009C4910">
      <w:pPr>
        <w:tabs>
          <w:tab w:val="right" w:pos="9354"/>
        </w:tabs>
        <w:ind w:left="-357"/>
        <w:rPr>
          <w:szCs w:val="28"/>
        </w:rPr>
      </w:pPr>
    </w:p>
    <w:p w:rsidR="00C866FD" w:rsidRDefault="00C866FD" w:rsidP="009C4910">
      <w:pPr>
        <w:tabs>
          <w:tab w:val="right" w:pos="9354"/>
        </w:tabs>
        <w:ind w:left="-357"/>
        <w:rPr>
          <w:szCs w:val="28"/>
        </w:rPr>
      </w:pPr>
    </w:p>
    <w:p w:rsidR="00C866FD" w:rsidRPr="002B7B96" w:rsidRDefault="00C866FD" w:rsidP="00C866FD">
      <w:pPr>
        <w:pStyle w:val="a6"/>
        <w:tabs>
          <w:tab w:val="clear" w:pos="4153"/>
          <w:tab w:val="clear" w:pos="8306"/>
          <w:tab w:val="right" w:pos="9356"/>
        </w:tabs>
        <w:ind w:left="-284"/>
        <w:jc w:val="both"/>
        <w:rPr>
          <w:szCs w:val="28"/>
        </w:rPr>
      </w:pPr>
      <w:r>
        <w:t xml:space="preserve">Председатель комитета                </w:t>
      </w:r>
      <w:r>
        <w:tab/>
        <w:t>В.В. Горчаков</w:t>
      </w:r>
    </w:p>
    <w:p w:rsidR="005A04E4" w:rsidRDefault="005A04E4" w:rsidP="00C866FD">
      <w:pPr>
        <w:tabs>
          <w:tab w:val="right" w:pos="9354"/>
        </w:tabs>
        <w:ind w:left="-357"/>
        <w:rPr>
          <w:szCs w:val="28"/>
        </w:rPr>
      </w:pPr>
    </w:p>
    <w:sectPr w:rsidR="005A04E4" w:rsidSect="00891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C4910"/>
    <w:rsid w:val="000130D2"/>
    <w:rsid w:val="0004074C"/>
    <w:rsid w:val="00053E08"/>
    <w:rsid w:val="00056CE7"/>
    <w:rsid w:val="00073F67"/>
    <w:rsid w:val="000761EF"/>
    <w:rsid w:val="00080859"/>
    <w:rsid w:val="00083612"/>
    <w:rsid w:val="000B6714"/>
    <w:rsid w:val="00184760"/>
    <w:rsid w:val="00196C45"/>
    <w:rsid w:val="001E2F72"/>
    <w:rsid w:val="001F5C31"/>
    <w:rsid w:val="002124A1"/>
    <w:rsid w:val="002C4958"/>
    <w:rsid w:val="002E456C"/>
    <w:rsid w:val="00337461"/>
    <w:rsid w:val="00367421"/>
    <w:rsid w:val="00376CA4"/>
    <w:rsid w:val="00404798"/>
    <w:rsid w:val="0041102C"/>
    <w:rsid w:val="004242D0"/>
    <w:rsid w:val="00431A38"/>
    <w:rsid w:val="00495CE8"/>
    <w:rsid w:val="004B7599"/>
    <w:rsid w:val="00560A30"/>
    <w:rsid w:val="005A04E4"/>
    <w:rsid w:val="00601944"/>
    <w:rsid w:val="00630144"/>
    <w:rsid w:val="006401CA"/>
    <w:rsid w:val="00697962"/>
    <w:rsid w:val="006D46DE"/>
    <w:rsid w:val="007F0CCE"/>
    <w:rsid w:val="00816BDB"/>
    <w:rsid w:val="00846D66"/>
    <w:rsid w:val="00870889"/>
    <w:rsid w:val="00891F97"/>
    <w:rsid w:val="00893D8D"/>
    <w:rsid w:val="008A2018"/>
    <w:rsid w:val="008B37D0"/>
    <w:rsid w:val="008E73CE"/>
    <w:rsid w:val="00917E42"/>
    <w:rsid w:val="009421EA"/>
    <w:rsid w:val="009449AE"/>
    <w:rsid w:val="00970DBD"/>
    <w:rsid w:val="009A10B0"/>
    <w:rsid w:val="009B1FC3"/>
    <w:rsid w:val="009C4910"/>
    <w:rsid w:val="00A00387"/>
    <w:rsid w:val="00A0543F"/>
    <w:rsid w:val="00A14254"/>
    <w:rsid w:val="00A25EDE"/>
    <w:rsid w:val="00A41070"/>
    <w:rsid w:val="00A667B3"/>
    <w:rsid w:val="00A84BCF"/>
    <w:rsid w:val="00AC018E"/>
    <w:rsid w:val="00B25F0F"/>
    <w:rsid w:val="00B26C9D"/>
    <w:rsid w:val="00B35D7A"/>
    <w:rsid w:val="00C143FA"/>
    <w:rsid w:val="00C40FC5"/>
    <w:rsid w:val="00C5018D"/>
    <w:rsid w:val="00C5469F"/>
    <w:rsid w:val="00C61EF9"/>
    <w:rsid w:val="00C866FD"/>
    <w:rsid w:val="00CE7516"/>
    <w:rsid w:val="00D33F5C"/>
    <w:rsid w:val="00D5374D"/>
    <w:rsid w:val="00D90FA9"/>
    <w:rsid w:val="00DC6EE7"/>
    <w:rsid w:val="00DE6783"/>
    <w:rsid w:val="00E22E6C"/>
    <w:rsid w:val="00EC53F1"/>
    <w:rsid w:val="00F84829"/>
    <w:rsid w:val="00FB3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9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84BCF"/>
    <w:rPr>
      <w:sz w:val="24"/>
      <w:szCs w:val="24"/>
    </w:rPr>
  </w:style>
  <w:style w:type="paragraph" w:styleId="a5">
    <w:name w:val="List Paragraph"/>
    <w:basedOn w:val="a"/>
    <w:uiPriority w:val="34"/>
    <w:qFormat/>
    <w:rsid w:val="000B6714"/>
    <w:pPr>
      <w:ind w:left="720"/>
      <w:contextualSpacing/>
    </w:pPr>
  </w:style>
  <w:style w:type="paragraph" w:styleId="a6">
    <w:name w:val="header"/>
    <w:basedOn w:val="a"/>
    <w:link w:val="a7"/>
    <w:rsid w:val="00C866F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rsid w:val="00C866F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zavalishina_v_a</cp:lastModifiedBy>
  <cp:revision>35</cp:revision>
  <dcterms:created xsi:type="dcterms:W3CDTF">2012-07-10T05:16:00Z</dcterms:created>
  <dcterms:modified xsi:type="dcterms:W3CDTF">2012-07-27T02:44:00Z</dcterms:modified>
</cp:coreProperties>
</file>