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91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19E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736C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40AF8" w:rsidRPr="00540AF8" w:rsidRDefault="00540AF8" w:rsidP="00540AF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40AF8">
        <w:rPr>
          <w:rFonts w:ascii="Times New Roman" w:eastAsia="Times New Roman" w:hAnsi="Times New Roman"/>
          <w:color w:val="000000"/>
          <w:sz w:val="28"/>
          <w:szCs w:val="28"/>
        </w:rPr>
        <w:t xml:space="preserve">Организация бесплатного горячего питания обучающихся, получающих начальное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40AF8">
        <w:rPr>
          <w:rFonts w:ascii="Times New Roman" w:eastAsia="Times New Roman" w:hAnsi="Times New Roman"/>
          <w:color w:val="000000"/>
          <w:sz w:val="28"/>
          <w:szCs w:val="28"/>
        </w:rPr>
        <w:t>общее образование в государственных и муниципальных образовательных организациях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40AF8" w:rsidRPr="00540AF8" w:rsidTr="00540AF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39 405 150,00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39 405 150,00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40 084 300,00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94 575 250,00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94 575 250,00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96 193 650,00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398 487 650,00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398 487 650,00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405 308 250,44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29 391 300,00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29 391 300,00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29 897 050,00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20 287 800,00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20 287 800,00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20 634 600,00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32 628 100,00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32 628 100,00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33 191 650,00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29 449 100,00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29 449 100,00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29 954 850,00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22 065 150,00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22 065 150,00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22 440 850,00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34 159 800,00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34 159 800,00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34 752 250,00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110 340 200,00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110 340 200,00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112 233 150,00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31 732 200,00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31 732 200,00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32 281 300,00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152 100 700,00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152 100 700,00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154 701 700,00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9 349 150,00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9 349 150,00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9 508 100,00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17 007 650,00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17 007 650,00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17 296 650,00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7 355 050,00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7 355 050,00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7 485 100,00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22 599 800,00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22 599 800,00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22 989 950,00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14 796 800,00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14 796 800,00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15 056 900,00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8 424 350,00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8 424 350,00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8 568 850,00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14 435 550,00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14 435 550,00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14 681 200,00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20 114 400,00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20 114 400,00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20 446 750,00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16 241 886,66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16 241 886,44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16 516 350,00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5 678 850,00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5 678 850,00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5 780 000,00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14 363 300,00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13 135 050,00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24 825 100,00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24 825 100,00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25 244 150,00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34 492 150,00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34 492 150,00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35 084 600,00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5 693 300,00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5 693 300,00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5 794 450,00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22 859 900,00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22 859 900,00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23 250 050,00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19 146 250,00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19 146 250,00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19 464 150,00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15 663 800,00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15 663 800,00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15 938 350,00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20 938 050,00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20 938 050,00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21 284 850,00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24 131 500,00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24 131 500,00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24 550 550,00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16 111 750,00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16 111 750,00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16 371 850,00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10 253 720,00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10 253 720,00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10 430 732,50</w:t>
            </w:r>
          </w:p>
        </w:tc>
      </w:tr>
      <w:tr w:rsidR="00540AF8" w:rsidRPr="00540AF8" w:rsidTr="00540A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1 351 777 356,66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1 351 777 356,44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0AF8" w:rsidRPr="00540AF8" w:rsidRDefault="00540AF8" w:rsidP="00540A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0A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1 374 915 532,94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919E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40AF8"/>
    <w:rsid w:val="005919E3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8417"/>
    <o:shapelayout v:ext="edit">
      <o:idmap v:ext="edit" data="1"/>
    </o:shapelayout>
  </w:shapeDefaults>
  <w:decimalSymbol w:val=","/>
  <w:listSeparator w:val=";"/>
  <w15:docId w15:val="{F1A43593-E257-406E-98F7-2D580CC0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2022-12-19T23:43:00Z</cp:lastPrinted>
  <dcterms:created xsi:type="dcterms:W3CDTF">2019-11-03T08:59:00Z</dcterms:created>
  <dcterms:modified xsi:type="dcterms:W3CDTF">2022-12-19T23:43:00Z</dcterms:modified>
</cp:coreProperties>
</file>