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579022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25F46" w:rsidRDefault="00E25F46" w:rsidP="00E25F46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ИЗМЕНЕНИЯ В СТАТЬЮ 1 ЗАКОНА </w:t>
      </w:r>
    </w:p>
    <w:p w:rsidR="00E25F46" w:rsidRPr="00153753" w:rsidRDefault="00E25F46" w:rsidP="00E25F46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</w:t>
      </w:r>
    </w:p>
    <w:p w:rsidR="00E25F46" w:rsidRPr="00507738" w:rsidRDefault="00E25F46" w:rsidP="00E25F46">
      <w:pPr>
        <w:pStyle w:val="a3"/>
        <w:rPr>
          <w:szCs w:val="28"/>
        </w:rPr>
      </w:pPr>
    </w:p>
    <w:p w:rsidR="00E25F46" w:rsidRPr="00990B5D" w:rsidRDefault="00E25F46" w:rsidP="00E25F46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16 июня </w:t>
      </w:r>
      <w:r>
        <w:rPr>
          <w:szCs w:val="28"/>
        </w:rPr>
        <w:br/>
        <w:t>2021 года</w:t>
      </w:r>
    </w:p>
    <w:p w:rsidR="00E25F46" w:rsidRPr="00DD7820" w:rsidRDefault="00E25F46" w:rsidP="00E25F46">
      <w:pPr>
        <w:ind w:firstLine="720"/>
        <w:jc w:val="both"/>
        <w:rPr>
          <w:szCs w:val="28"/>
        </w:rPr>
      </w:pPr>
    </w:p>
    <w:p w:rsidR="00E25F46" w:rsidRPr="0033475F" w:rsidRDefault="00E25F46" w:rsidP="00E25F4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3475F">
        <w:rPr>
          <w:szCs w:val="28"/>
        </w:rPr>
        <w:t>СТАТЬЯ 1.</w:t>
      </w:r>
    </w:p>
    <w:p w:rsidR="00E25F46" w:rsidRPr="0033475F" w:rsidRDefault="00E25F46" w:rsidP="00E25F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3475F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>
        <w:r w:rsidRPr="0033475F">
          <w:rPr>
            <w:rFonts w:ascii="Times New Roman" w:hAnsi="Times New Roman" w:cs="Times New Roman"/>
            <w:sz w:val="28"/>
            <w:szCs w:val="28"/>
          </w:rPr>
          <w:t>статью 1</w:t>
        </w:r>
      </w:hyperlink>
      <w:r w:rsidRPr="0033475F">
        <w:rPr>
          <w:rFonts w:ascii="Times New Roman" w:hAnsi="Times New Roman" w:cs="Times New Roman"/>
          <w:sz w:val="28"/>
          <w:szCs w:val="28"/>
        </w:rPr>
        <w:t xml:space="preserve"> Закона Приморского края от 23 ноября 2018 года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475F">
        <w:rPr>
          <w:rFonts w:ascii="Times New Roman" w:hAnsi="Times New Roman" w:cs="Times New Roman"/>
          <w:sz w:val="28"/>
          <w:szCs w:val="28"/>
        </w:rPr>
        <w:t xml:space="preserve"> 388-КЗ "Об обеспечении бесплатным питанием детей, обучающихся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33475F">
        <w:rPr>
          <w:rFonts w:ascii="Times New Roman" w:hAnsi="Times New Roman" w:cs="Times New Roman"/>
          <w:sz w:val="28"/>
          <w:szCs w:val="28"/>
        </w:rPr>
        <w:t xml:space="preserve">в государственных (краевых) и муниципальных общеобразовательных организациях Приморского края" (Ведомости Законодательного Собрания Приморского края, 2018,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475F">
        <w:rPr>
          <w:rFonts w:ascii="Times New Roman" w:hAnsi="Times New Roman" w:cs="Times New Roman"/>
          <w:sz w:val="28"/>
          <w:szCs w:val="28"/>
        </w:rPr>
        <w:t xml:space="preserve"> 72, стр. 21,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475F">
        <w:rPr>
          <w:rFonts w:ascii="Times New Roman" w:hAnsi="Times New Roman" w:cs="Times New Roman"/>
          <w:sz w:val="28"/>
          <w:szCs w:val="28"/>
        </w:rPr>
        <w:t xml:space="preserve"> 81, стр. 182; 2019,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475F">
        <w:rPr>
          <w:rFonts w:ascii="Times New Roman" w:hAnsi="Times New Roman" w:cs="Times New Roman"/>
          <w:sz w:val="28"/>
          <w:szCs w:val="28"/>
        </w:rPr>
        <w:t xml:space="preserve"> 107, стр. 134; 2020,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475F">
        <w:rPr>
          <w:rFonts w:ascii="Times New Roman" w:hAnsi="Times New Roman" w:cs="Times New Roman"/>
          <w:sz w:val="28"/>
          <w:szCs w:val="28"/>
        </w:rPr>
        <w:t xml:space="preserve"> 136, </w:t>
      </w:r>
      <w:r>
        <w:rPr>
          <w:rFonts w:ascii="Times New Roman" w:hAnsi="Times New Roman" w:cs="Times New Roman"/>
          <w:sz w:val="28"/>
          <w:szCs w:val="28"/>
        </w:rPr>
        <w:t xml:space="preserve">стр. 15, </w:t>
      </w:r>
      <w:r w:rsidRPr="0033475F">
        <w:rPr>
          <w:rFonts w:ascii="Times New Roman" w:hAnsi="Times New Roman" w:cs="Times New Roman"/>
          <w:sz w:val="28"/>
          <w:szCs w:val="28"/>
        </w:rPr>
        <w:t>стр. 20) следующее изменение:</w:t>
      </w:r>
    </w:p>
    <w:p w:rsidR="00E25F46" w:rsidRPr="0033475F" w:rsidRDefault="00E25F46" w:rsidP="00E25F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3475F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3475F">
        <w:rPr>
          <w:rFonts w:ascii="Times New Roman" w:hAnsi="Times New Roman" w:cs="Times New Roman"/>
          <w:sz w:val="28"/>
          <w:szCs w:val="28"/>
        </w:rPr>
        <w:t>, за исключением обучающихся в указанных организациях, состоящих на полном государственном обеспечении</w:t>
      </w:r>
      <w:r>
        <w:rPr>
          <w:rFonts w:ascii="Times New Roman" w:hAnsi="Times New Roman" w:cs="Times New Roman"/>
          <w:sz w:val="28"/>
          <w:szCs w:val="28"/>
        </w:rPr>
        <w:t>" исключить</w:t>
      </w:r>
      <w:r w:rsidRPr="0033475F">
        <w:rPr>
          <w:rFonts w:ascii="Times New Roman" w:hAnsi="Times New Roman" w:cs="Times New Roman"/>
          <w:sz w:val="28"/>
          <w:szCs w:val="28"/>
        </w:rPr>
        <w:t>.</w:t>
      </w:r>
    </w:p>
    <w:p w:rsidR="00E25F46" w:rsidRPr="0033475F" w:rsidRDefault="00E25F46" w:rsidP="00E25F4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25F46" w:rsidRPr="0033475F" w:rsidRDefault="00E25F46" w:rsidP="00E25F4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3475F">
        <w:rPr>
          <w:szCs w:val="28"/>
        </w:rPr>
        <w:t>СТАТЬЯ 2.</w:t>
      </w:r>
    </w:p>
    <w:p w:rsidR="00E25F46" w:rsidRPr="0033475F" w:rsidRDefault="00E25F46" w:rsidP="00E25F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3475F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E25F46" w:rsidRPr="00DD7820" w:rsidRDefault="00E25F46" w:rsidP="00E25F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5F46" w:rsidRDefault="00E25F46" w:rsidP="00E25F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5F46" w:rsidRPr="00DD7820" w:rsidRDefault="00E25F46" w:rsidP="00E25F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64AF" w:rsidRPr="005E64AF" w:rsidRDefault="005E64AF" w:rsidP="005E64AF">
      <w:pPr>
        <w:widowControl w:val="0"/>
        <w:jc w:val="both"/>
        <w:rPr>
          <w:rStyle w:val="a8"/>
          <w:color w:val="auto"/>
          <w:szCs w:val="28"/>
          <w:u w:val="none"/>
        </w:rPr>
      </w:pPr>
      <w:r w:rsidRPr="005E64AF">
        <w:rPr>
          <w:rStyle w:val="a8"/>
          <w:color w:val="auto"/>
          <w:szCs w:val="28"/>
          <w:u w:val="none"/>
        </w:rPr>
        <w:t>Исполняющий обязанности</w:t>
      </w:r>
    </w:p>
    <w:p w:rsidR="005E64AF" w:rsidRDefault="005E64AF" w:rsidP="005E64AF">
      <w:pPr>
        <w:rPr>
          <w:szCs w:val="28"/>
        </w:rPr>
      </w:pPr>
      <w:r>
        <w:rPr>
          <w:szCs w:val="28"/>
        </w:rPr>
        <w:t xml:space="preserve">Губернатора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    Д.А. </w:t>
      </w:r>
      <w:proofErr w:type="spellStart"/>
      <w:r>
        <w:rPr>
          <w:szCs w:val="28"/>
        </w:rPr>
        <w:t>Мариза</w:t>
      </w:r>
      <w:proofErr w:type="spellEnd"/>
    </w:p>
    <w:p w:rsidR="000950EC" w:rsidRDefault="000950EC" w:rsidP="005E64AF">
      <w:pPr>
        <w:rPr>
          <w:szCs w:val="28"/>
        </w:rPr>
      </w:pPr>
    </w:p>
    <w:p w:rsidR="000950EC" w:rsidRDefault="000950EC" w:rsidP="000950EC">
      <w:pPr>
        <w:jc w:val="both"/>
      </w:pPr>
      <w:bookmarkStart w:id="0" w:name="_GoBack"/>
      <w:r>
        <w:t>г. Владивосток</w:t>
      </w:r>
    </w:p>
    <w:p w:rsidR="000950EC" w:rsidRDefault="000950EC" w:rsidP="000950EC">
      <w:pPr>
        <w:jc w:val="both"/>
      </w:pPr>
      <w:r>
        <w:t>21 июня 2021 года</w:t>
      </w:r>
    </w:p>
    <w:p w:rsidR="000950EC" w:rsidRDefault="000950EC" w:rsidP="000950EC">
      <w:r>
        <w:t>№ 106</w:t>
      </w:r>
      <w:r>
        <w:t>2</w:t>
      </w:r>
      <w:r>
        <w:t>-КЗ</w:t>
      </w:r>
      <w:bookmarkEnd w:id="0"/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58B" w:rsidRDefault="0098358B">
      <w:r>
        <w:separator/>
      </w:r>
    </w:p>
  </w:endnote>
  <w:endnote w:type="continuationSeparator" w:id="0">
    <w:p w:rsidR="0098358B" w:rsidRDefault="00983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58B" w:rsidRDefault="0098358B">
      <w:r>
        <w:separator/>
      </w:r>
    </w:p>
  </w:footnote>
  <w:footnote w:type="continuationSeparator" w:id="0">
    <w:p w:rsidR="0098358B" w:rsidRDefault="00983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F46"/>
    <w:rsid w:val="0003291F"/>
    <w:rsid w:val="00070CED"/>
    <w:rsid w:val="000950EC"/>
    <w:rsid w:val="002F4F65"/>
    <w:rsid w:val="00347DEE"/>
    <w:rsid w:val="00357555"/>
    <w:rsid w:val="00380EE1"/>
    <w:rsid w:val="003A180C"/>
    <w:rsid w:val="003B26E7"/>
    <w:rsid w:val="00413497"/>
    <w:rsid w:val="0047435B"/>
    <w:rsid w:val="005A2827"/>
    <w:rsid w:val="005E64AF"/>
    <w:rsid w:val="006E2ABA"/>
    <w:rsid w:val="006E6E13"/>
    <w:rsid w:val="006F77C0"/>
    <w:rsid w:val="00832425"/>
    <w:rsid w:val="0098358B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25F46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AF79D0"/>
  <w15:docId w15:val="{60E014CC-C3E7-4E04-9D6E-8B45AF4D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25F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E25F46"/>
    <w:rPr>
      <w:sz w:val="28"/>
    </w:rPr>
  </w:style>
  <w:style w:type="paragraph" w:styleId="a6">
    <w:name w:val="Balloon Text"/>
    <w:basedOn w:val="a"/>
    <w:link w:val="a7"/>
    <w:semiHidden/>
    <w:unhideWhenUsed/>
    <w:rsid w:val="00E25F4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25F46"/>
    <w:rPr>
      <w:rFonts w:ascii="Segoe UI" w:hAnsi="Segoe UI" w:cs="Segoe UI"/>
      <w:sz w:val="18"/>
      <w:szCs w:val="18"/>
    </w:rPr>
  </w:style>
  <w:style w:type="character" w:styleId="a8">
    <w:name w:val="Hyperlink"/>
    <w:uiPriority w:val="99"/>
    <w:semiHidden/>
    <w:unhideWhenUsed/>
    <w:rsid w:val="005E64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5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75DE2C9B25144F8E32F6B20472A13807891BF6D9F6661220AE23E7C283CF5174FAAFCCC11069BE2FB7A765CD5E3D37068A8CC3FB36B1528E4372D8K6NEI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2021-06-18T02:01:00Z</cp:lastPrinted>
  <dcterms:created xsi:type="dcterms:W3CDTF">2021-06-21T04:17:00Z</dcterms:created>
  <dcterms:modified xsi:type="dcterms:W3CDTF">2021-06-21T04:17:00Z</dcterms:modified>
</cp:coreProperties>
</file>