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731469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BB5568" w:rsidP="00691E1D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>
              <w:rPr>
                <w:szCs w:val="28"/>
              </w:rPr>
              <w:t xml:space="preserve">О проекте закона Приморского края </w:t>
            </w:r>
            <w:r>
              <w:rPr>
                <w:szCs w:val="28"/>
              </w:rPr>
              <w:br/>
              <w:t>"</w:t>
            </w:r>
            <w:r w:rsidRPr="00BB5568">
              <w:rPr>
                <w:szCs w:val="28"/>
              </w:rPr>
              <w:t>О внесении изменений в отдельные законодательные акты Приморского края</w:t>
            </w:r>
            <w:r>
              <w:rPr>
                <w:szCs w:val="28"/>
              </w:rPr>
              <w:t>"</w:t>
            </w:r>
            <w:r w:rsidR="008B73F7">
              <w:rPr>
                <w:szCs w:val="28"/>
              </w:rPr>
              <w:t xml:space="preserve"> </w:t>
            </w:r>
            <w:r w:rsidR="00491294">
              <w:rPr>
                <w:szCs w:val="28"/>
              </w:rPr>
              <w:t>(</w:t>
            </w:r>
            <w:r w:rsidR="00DC6733">
              <w:rPr>
                <w:szCs w:val="28"/>
              </w:rPr>
              <w:t>второе</w:t>
            </w:r>
            <w:r w:rsidR="00491294">
              <w:rPr>
                <w:szCs w:val="28"/>
              </w:rPr>
              <w:t xml:space="preserve"> чтени</w:t>
            </w:r>
            <w:r w:rsidR="00BD1517">
              <w:rPr>
                <w:szCs w:val="28"/>
              </w:rPr>
              <w:t>е</w:t>
            </w:r>
            <w:r w:rsidR="00C34E7A" w:rsidRPr="003415F5">
              <w:rPr>
                <w:szCs w:val="28"/>
              </w:rPr>
              <w:t>)</w:t>
            </w:r>
          </w:p>
        </w:tc>
      </w:tr>
    </w:tbl>
    <w:p w:rsidR="00357541" w:rsidRDefault="00357541" w:rsidP="008B73F7">
      <w:pPr>
        <w:jc w:val="both"/>
      </w:pPr>
    </w:p>
    <w:p w:rsidR="00BB5568" w:rsidRDefault="002D2587" w:rsidP="00BB556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43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Приморского края </w:t>
      </w:r>
      <w:r w:rsidR="00BB5568">
        <w:rPr>
          <w:rFonts w:ascii="Times New Roman" w:hAnsi="Times New Roman" w:cs="Times New Roman"/>
          <w:sz w:val="28"/>
          <w:szCs w:val="28"/>
        </w:rPr>
        <w:t>"</w:t>
      </w:r>
      <w:r w:rsidR="00BB5568" w:rsidRPr="00BB5568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Приморского края</w:t>
      </w:r>
      <w:r w:rsidR="00BB5568">
        <w:rPr>
          <w:rFonts w:ascii="Times New Roman" w:hAnsi="Times New Roman" w:cs="Times New Roman"/>
          <w:sz w:val="28"/>
          <w:szCs w:val="28"/>
        </w:rPr>
        <w:t>"</w:t>
      </w:r>
      <w:r w:rsidRPr="00862F43">
        <w:rPr>
          <w:rFonts w:ascii="Times New Roman" w:hAnsi="Times New Roman" w:cs="Times New Roman"/>
          <w:sz w:val="28"/>
          <w:szCs w:val="28"/>
        </w:rPr>
        <w:t>,</w:t>
      </w:r>
      <w:r w:rsidRPr="00862F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709C" w:rsidRPr="000E709C">
        <w:rPr>
          <w:rFonts w:ascii="Times New Roman" w:hAnsi="Times New Roman" w:cs="Times New Roman"/>
          <w:sz w:val="28"/>
          <w:szCs w:val="28"/>
        </w:rPr>
        <w:t>принятый 2</w:t>
      </w:r>
      <w:r w:rsidR="00BB5568">
        <w:rPr>
          <w:rFonts w:ascii="Times New Roman" w:hAnsi="Times New Roman" w:cs="Times New Roman"/>
          <w:sz w:val="28"/>
          <w:szCs w:val="28"/>
        </w:rPr>
        <w:t>5</w:t>
      </w:r>
      <w:r w:rsidR="000E709C" w:rsidRPr="000E709C">
        <w:rPr>
          <w:rFonts w:ascii="Times New Roman" w:hAnsi="Times New Roman" w:cs="Times New Roman"/>
          <w:sz w:val="28"/>
          <w:szCs w:val="28"/>
        </w:rPr>
        <w:t xml:space="preserve"> </w:t>
      </w:r>
      <w:r w:rsidR="00691E1D">
        <w:rPr>
          <w:rFonts w:ascii="Times New Roman" w:hAnsi="Times New Roman" w:cs="Times New Roman"/>
          <w:sz w:val="28"/>
          <w:szCs w:val="28"/>
        </w:rPr>
        <w:t>февраля</w:t>
      </w:r>
      <w:r w:rsidR="000E709C" w:rsidRPr="000E709C">
        <w:rPr>
          <w:rFonts w:ascii="Times New Roman" w:hAnsi="Times New Roman" w:cs="Times New Roman"/>
          <w:sz w:val="28"/>
          <w:szCs w:val="28"/>
        </w:rPr>
        <w:t xml:space="preserve"> 202</w:t>
      </w:r>
      <w:r w:rsidR="00BB5568">
        <w:rPr>
          <w:rFonts w:ascii="Times New Roman" w:hAnsi="Times New Roman" w:cs="Times New Roman"/>
          <w:sz w:val="28"/>
          <w:szCs w:val="28"/>
        </w:rPr>
        <w:t>1</w:t>
      </w:r>
      <w:r w:rsidR="000E709C" w:rsidRPr="000E709C">
        <w:rPr>
          <w:rFonts w:ascii="Times New Roman" w:hAnsi="Times New Roman" w:cs="Times New Roman"/>
          <w:sz w:val="28"/>
          <w:szCs w:val="28"/>
        </w:rPr>
        <w:t xml:space="preserve"> года в первом чтении </w:t>
      </w:r>
      <w:r w:rsidR="00BB5568" w:rsidRPr="00BB5568">
        <w:rPr>
          <w:rFonts w:ascii="Times New Roman" w:hAnsi="Times New Roman" w:cs="Times New Roman"/>
          <w:sz w:val="28"/>
          <w:szCs w:val="28"/>
        </w:rPr>
        <w:t xml:space="preserve">в целях приведения законодательства Приморского края в соответствие с федеральным законодательством, </w:t>
      </w:r>
      <w:r w:rsidR="00435513">
        <w:rPr>
          <w:rFonts w:ascii="Times New Roman" w:hAnsi="Times New Roman" w:cs="Times New Roman"/>
          <w:sz w:val="28"/>
          <w:szCs w:val="28"/>
        </w:rPr>
        <w:br/>
      </w:r>
      <w:r w:rsidR="00FE13C4">
        <w:rPr>
          <w:rFonts w:ascii="Times New Roman" w:hAnsi="Times New Roman" w:cs="Times New Roman"/>
          <w:sz w:val="28"/>
          <w:szCs w:val="28"/>
        </w:rPr>
        <w:t xml:space="preserve">а также поправки </w:t>
      </w:r>
      <w:r w:rsidR="005A697A">
        <w:rPr>
          <w:rFonts w:ascii="Times New Roman" w:hAnsi="Times New Roman" w:cs="Times New Roman"/>
          <w:sz w:val="28"/>
          <w:szCs w:val="28"/>
        </w:rPr>
        <w:t>Губернатора Приморского края</w:t>
      </w:r>
      <w:r w:rsidR="003C023A">
        <w:rPr>
          <w:rFonts w:ascii="Times New Roman" w:hAnsi="Times New Roman" w:cs="Times New Roman"/>
          <w:sz w:val="28"/>
          <w:szCs w:val="28"/>
        </w:rPr>
        <w:t xml:space="preserve">, </w:t>
      </w:r>
      <w:r w:rsidR="00435513">
        <w:rPr>
          <w:rFonts w:ascii="Times New Roman" w:hAnsi="Times New Roman" w:cs="Times New Roman"/>
          <w:sz w:val="28"/>
          <w:szCs w:val="28"/>
        </w:rPr>
        <w:t xml:space="preserve">предусматривающие </w:t>
      </w:r>
      <w:r w:rsidR="003C023A" w:rsidRPr="003C023A">
        <w:rPr>
          <w:rFonts w:ascii="Times New Roman" w:hAnsi="Times New Roman" w:cs="Times New Roman"/>
          <w:sz w:val="28"/>
          <w:szCs w:val="28"/>
        </w:rPr>
        <w:t>внес</w:t>
      </w:r>
      <w:r w:rsidR="003C023A">
        <w:rPr>
          <w:rFonts w:ascii="Times New Roman" w:hAnsi="Times New Roman" w:cs="Times New Roman"/>
          <w:sz w:val="28"/>
          <w:szCs w:val="28"/>
        </w:rPr>
        <w:t>ение</w:t>
      </w:r>
      <w:r w:rsidR="003C023A" w:rsidRPr="003C023A">
        <w:rPr>
          <w:rFonts w:ascii="Times New Roman" w:hAnsi="Times New Roman" w:cs="Times New Roman"/>
          <w:sz w:val="28"/>
          <w:szCs w:val="28"/>
        </w:rPr>
        <w:t xml:space="preserve"> дополнительны</w:t>
      </w:r>
      <w:r w:rsidR="003C023A">
        <w:rPr>
          <w:rFonts w:ascii="Times New Roman" w:hAnsi="Times New Roman" w:cs="Times New Roman"/>
          <w:sz w:val="28"/>
          <w:szCs w:val="28"/>
        </w:rPr>
        <w:t>х</w:t>
      </w:r>
      <w:r w:rsidR="003C023A" w:rsidRPr="003C023A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3C023A">
        <w:rPr>
          <w:rFonts w:ascii="Times New Roman" w:hAnsi="Times New Roman" w:cs="Times New Roman"/>
          <w:sz w:val="28"/>
          <w:szCs w:val="28"/>
        </w:rPr>
        <w:t>й</w:t>
      </w:r>
      <w:r w:rsidR="003C023A" w:rsidRPr="003C023A">
        <w:rPr>
          <w:rFonts w:ascii="Times New Roman" w:hAnsi="Times New Roman" w:cs="Times New Roman"/>
          <w:sz w:val="28"/>
          <w:szCs w:val="28"/>
        </w:rPr>
        <w:t xml:space="preserve"> в Закон Приморского края от 29 декабря 2004 года № 217-КЗ "О защите прав ребенка в Приморском крае" в связи </w:t>
      </w:r>
      <w:r w:rsidR="005A697A">
        <w:rPr>
          <w:rFonts w:ascii="Times New Roman" w:hAnsi="Times New Roman" w:cs="Times New Roman"/>
          <w:sz w:val="28"/>
          <w:szCs w:val="28"/>
        </w:rPr>
        <w:br/>
      </w:r>
      <w:r w:rsidR="003C023A" w:rsidRPr="003C023A">
        <w:rPr>
          <w:rFonts w:ascii="Times New Roman" w:hAnsi="Times New Roman" w:cs="Times New Roman"/>
          <w:sz w:val="28"/>
          <w:szCs w:val="28"/>
        </w:rPr>
        <w:t xml:space="preserve">с внесением в Указ Президента Российской Федерации от 20 марта 2020 </w:t>
      </w:r>
      <w:r w:rsidR="00435513">
        <w:rPr>
          <w:rFonts w:ascii="Times New Roman" w:hAnsi="Times New Roman" w:cs="Times New Roman"/>
          <w:sz w:val="28"/>
          <w:szCs w:val="28"/>
        </w:rPr>
        <w:t xml:space="preserve">года </w:t>
      </w:r>
      <w:r w:rsidR="003C023A" w:rsidRPr="003C023A">
        <w:rPr>
          <w:rFonts w:ascii="Times New Roman" w:hAnsi="Times New Roman" w:cs="Times New Roman"/>
          <w:sz w:val="28"/>
          <w:szCs w:val="28"/>
        </w:rPr>
        <w:t>№ 199 "О дополнительных мерах государственной поддержки семей, имеющих детей" изменений, направленных на увеличение с 1 января 2021 года размера ежемесячной выплаты семьям</w:t>
      </w:r>
      <w:r w:rsidR="00435513">
        <w:rPr>
          <w:rFonts w:ascii="Times New Roman" w:hAnsi="Times New Roman" w:cs="Times New Roman"/>
          <w:sz w:val="28"/>
          <w:szCs w:val="28"/>
        </w:rPr>
        <w:t>, имеющим</w:t>
      </w:r>
      <w:r w:rsidR="00435513" w:rsidRPr="00435513">
        <w:t xml:space="preserve"> </w:t>
      </w:r>
      <w:r w:rsidR="00435513">
        <w:rPr>
          <w:rFonts w:ascii="Times New Roman" w:hAnsi="Times New Roman" w:cs="Times New Roman"/>
          <w:sz w:val="28"/>
          <w:szCs w:val="28"/>
        </w:rPr>
        <w:t>детей</w:t>
      </w:r>
      <w:r w:rsidR="00435513" w:rsidRPr="00435513">
        <w:rPr>
          <w:rFonts w:ascii="Times New Roman" w:hAnsi="Times New Roman" w:cs="Times New Roman"/>
          <w:sz w:val="28"/>
          <w:szCs w:val="28"/>
        </w:rPr>
        <w:t xml:space="preserve"> в возрасте от трех </w:t>
      </w:r>
      <w:r w:rsidR="005A697A">
        <w:rPr>
          <w:rFonts w:ascii="Times New Roman" w:hAnsi="Times New Roman" w:cs="Times New Roman"/>
          <w:sz w:val="28"/>
          <w:szCs w:val="28"/>
        </w:rPr>
        <w:br/>
      </w:r>
      <w:r w:rsidR="00435513" w:rsidRPr="00435513">
        <w:rPr>
          <w:rFonts w:ascii="Times New Roman" w:hAnsi="Times New Roman" w:cs="Times New Roman"/>
          <w:sz w:val="28"/>
          <w:szCs w:val="28"/>
        </w:rPr>
        <w:t>до семи лет включительно</w:t>
      </w:r>
      <w:r w:rsidR="003C023A" w:rsidRPr="003C023A">
        <w:rPr>
          <w:rFonts w:ascii="Times New Roman" w:hAnsi="Times New Roman" w:cs="Times New Roman"/>
          <w:sz w:val="28"/>
          <w:szCs w:val="28"/>
        </w:rPr>
        <w:t xml:space="preserve">, среднедушевой доход которых после ее получения не достиг величины прожиточного минимума на душу населения, установленной </w:t>
      </w:r>
      <w:r w:rsidR="00435513">
        <w:rPr>
          <w:rFonts w:ascii="Times New Roman" w:hAnsi="Times New Roman" w:cs="Times New Roman"/>
          <w:sz w:val="28"/>
          <w:szCs w:val="28"/>
        </w:rPr>
        <w:t xml:space="preserve">в Приморском крае, </w:t>
      </w:r>
      <w:bookmarkStart w:id="0" w:name="_GoBack"/>
      <w:bookmarkEnd w:id="0"/>
      <w:r w:rsidR="00BB5568" w:rsidRPr="00BB5568">
        <w:rPr>
          <w:rFonts w:ascii="Times New Roman" w:hAnsi="Times New Roman" w:cs="Times New Roman"/>
          <w:sz w:val="28"/>
          <w:szCs w:val="28"/>
        </w:rPr>
        <w:t>комитет</w:t>
      </w:r>
    </w:p>
    <w:p w:rsidR="005E1A77" w:rsidRPr="005E1A77" w:rsidRDefault="005E1A77" w:rsidP="005E1A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2587" w:rsidRPr="00862F43" w:rsidRDefault="002D2587" w:rsidP="00BE7EE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62F43">
        <w:rPr>
          <w:szCs w:val="28"/>
        </w:rPr>
        <w:t>РЕШИЛ:</w:t>
      </w:r>
    </w:p>
    <w:p w:rsidR="002D2587" w:rsidRPr="007477D6" w:rsidRDefault="002D2587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D1517" w:rsidRDefault="00BD1517" w:rsidP="00BD1517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1.Рассмотреть проект закона </w:t>
      </w:r>
      <w:r w:rsidRPr="000A4778">
        <w:t xml:space="preserve">Приморского края </w:t>
      </w:r>
      <w:r>
        <w:t>"</w:t>
      </w:r>
      <w:r w:rsidR="005B1978" w:rsidRPr="005B1978">
        <w:rPr>
          <w:szCs w:val="28"/>
        </w:rPr>
        <w:t>О внесении изменений в отдельные законодательные акты Приморского края</w:t>
      </w:r>
      <w:r>
        <w:t xml:space="preserve">" во втором чтении </w:t>
      </w:r>
      <w:r w:rsidR="005B1978">
        <w:br/>
      </w:r>
      <w:r>
        <w:t>на очередном заседании Законодательного Собрания.</w:t>
      </w:r>
    </w:p>
    <w:p w:rsidR="00BD1517" w:rsidRDefault="00BD1517" w:rsidP="00BD1517">
      <w:pPr>
        <w:autoSpaceDE w:val="0"/>
        <w:autoSpaceDN w:val="0"/>
        <w:adjustRightInd w:val="0"/>
        <w:ind w:firstLine="708"/>
        <w:jc w:val="both"/>
        <w:outlineLvl w:val="0"/>
      </w:pPr>
    </w:p>
    <w:p w:rsidR="00BD1517" w:rsidRDefault="00BD1517" w:rsidP="00BD15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E5C9F">
        <w:rPr>
          <w:szCs w:val="28"/>
        </w:rPr>
        <w:t>2.Рекомендовать Законодательному Собранию принять указанный законопроект во втором чтении с учетом поправ</w:t>
      </w:r>
      <w:r>
        <w:rPr>
          <w:szCs w:val="28"/>
        </w:rPr>
        <w:t>ок</w:t>
      </w:r>
      <w:r w:rsidRPr="009E5C9F">
        <w:rPr>
          <w:szCs w:val="28"/>
        </w:rPr>
        <w:t>, рекомендуем</w:t>
      </w:r>
      <w:r>
        <w:rPr>
          <w:szCs w:val="28"/>
        </w:rPr>
        <w:t>ых комитетом к принятию (прилагаю</w:t>
      </w:r>
      <w:r w:rsidRPr="009E5C9F">
        <w:rPr>
          <w:szCs w:val="28"/>
        </w:rPr>
        <w:t>тся).</w:t>
      </w:r>
    </w:p>
    <w:p w:rsidR="00BD1517" w:rsidRDefault="00BD1517" w:rsidP="00BD151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D1517" w:rsidRPr="00D209CC" w:rsidRDefault="00BD1517" w:rsidP="00BD1517">
      <w:pPr>
        <w:ind w:firstLine="709"/>
        <w:jc w:val="both"/>
        <w:rPr>
          <w:szCs w:val="28"/>
        </w:rPr>
      </w:pPr>
      <w:r w:rsidRPr="00D209CC">
        <w:rPr>
          <w:szCs w:val="28"/>
        </w:rPr>
        <w:t xml:space="preserve">3.Поручить </w:t>
      </w:r>
      <w:r>
        <w:rPr>
          <w:szCs w:val="28"/>
        </w:rPr>
        <w:t>Косьяненко Т.С</w:t>
      </w:r>
      <w:r w:rsidRPr="00D209CC">
        <w:rPr>
          <w:szCs w:val="28"/>
        </w:rPr>
        <w:t xml:space="preserve">., председателю комитета Законодательного Собрания по социальной политике и защите прав граждан, выступить </w:t>
      </w:r>
      <w:r w:rsidRPr="00D209CC">
        <w:rPr>
          <w:szCs w:val="28"/>
        </w:rPr>
        <w:br/>
        <w:t>на заседании Законодательного Собрания с докладом по данному вопросу.</w:t>
      </w:r>
    </w:p>
    <w:p w:rsidR="00BD1517" w:rsidRPr="00D209CC" w:rsidRDefault="00BD1517" w:rsidP="00BD1517">
      <w:pPr>
        <w:tabs>
          <w:tab w:val="left" w:pos="1826"/>
        </w:tabs>
        <w:jc w:val="both"/>
        <w:rPr>
          <w:szCs w:val="28"/>
        </w:rPr>
      </w:pPr>
    </w:p>
    <w:p w:rsidR="00BD1517" w:rsidRPr="00D209CC" w:rsidRDefault="00BD1517" w:rsidP="00A94BB4">
      <w:pPr>
        <w:pageBreakBefore/>
        <w:ind w:firstLine="709"/>
        <w:jc w:val="both"/>
        <w:rPr>
          <w:szCs w:val="28"/>
        </w:rPr>
      </w:pPr>
      <w:r w:rsidRPr="00D209CC">
        <w:rPr>
          <w:szCs w:val="28"/>
        </w:rPr>
        <w:lastRenderedPageBreak/>
        <w:t>4.Определить время, необходимое для рассмотрения Законодательным Собранием данного законопроекта, - 5 минут, в том числе для доклада -                3 минуты.</w:t>
      </w: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AD02FE" w:rsidRDefault="00AD02FE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AD02FE" w:rsidRDefault="00AD02FE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491294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FF79A8">
        <w:rPr>
          <w:szCs w:val="28"/>
        </w:rPr>
        <w:t>Т.С. Косьяненко</w:t>
      </w:r>
    </w:p>
    <w:sectPr w:rsidR="002D2587" w:rsidRPr="00DA1372" w:rsidSect="00862F4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1AB" w:rsidRDefault="005631AB">
      <w:r>
        <w:separator/>
      </w:r>
    </w:p>
  </w:endnote>
  <w:endnote w:type="continuationSeparator" w:id="0">
    <w:p w:rsidR="005631AB" w:rsidRDefault="0056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1AB" w:rsidRDefault="005631AB">
      <w:r>
        <w:separator/>
      </w:r>
    </w:p>
  </w:footnote>
  <w:footnote w:type="continuationSeparator" w:id="0">
    <w:p w:rsidR="005631AB" w:rsidRDefault="00563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76643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97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0A00DA"/>
    <w:rsid w:val="000C7336"/>
    <w:rsid w:val="000E709C"/>
    <w:rsid w:val="00107D75"/>
    <w:rsid w:val="001115B5"/>
    <w:rsid w:val="001223AC"/>
    <w:rsid w:val="001412D4"/>
    <w:rsid w:val="00150891"/>
    <w:rsid w:val="00160F97"/>
    <w:rsid w:val="001933AC"/>
    <w:rsid w:val="001A432C"/>
    <w:rsid w:val="001B3A35"/>
    <w:rsid w:val="001C5162"/>
    <w:rsid w:val="0020003C"/>
    <w:rsid w:val="00250406"/>
    <w:rsid w:val="00254331"/>
    <w:rsid w:val="002831D5"/>
    <w:rsid w:val="002A4412"/>
    <w:rsid w:val="002B4738"/>
    <w:rsid w:val="002D0E29"/>
    <w:rsid w:val="002D1104"/>
    <w:rsid w:val="002D2587"/>
    <w:rsid w:val="003125CD"/>
    <w:rsid w:val="003452C2"/>
    <w:rsid w:val="00352D8E"/>
    <w:rsid w:val="00357541"/>
    <w:rsid w:val="003576BC"/>
    <w:rsid w:val="0037361B"/>
    <w:rsid w:val="00383131"/>
    <w:rsid w:val="003B4C86"/>
    <w:rsid w:val="003C023A"/>
    <w:rsid w:val="003C63EF"/>
    <w:rsid w:val="003D4A28"/>
    <w:rsid w:val="003F2358"/>
    <w:rsid w:val="00413FD8"/>
    <w:rsid w:val="00431D0A"/>
    <w:rsid w:val="00435513"/>
    <w:rsid w:val="00460A9A"/>
    <w:rsid w:val="00461E2B"/>
    <w:rsid w:val="00491294"/>
    <w:rsid w:val="004A462C"/>
    <w:rsid w:val="004F4652"/>
    <w:rsid w:val="0055173C"/>
    <w:rsid w:val="005631AB"/>
    <w:rsid w:val="005A1327"/>
    <w:rsid w:val="005A615A"/>
    <w:rsid w:val="005A697A"/>
    <w:rsid w:val="005B1978"/>
    <w:rsid w:val="005B5CB1"/>
    <w:rsid w:val="005E1A77"/>
    <w:rsid w:val="00615112"/>
    <w:rsid w:val="00661C9E"/>
    <w:rsid w:val="00667910"/>
    <w:rsid w:val="00691E1D"/>
    <w:rsid w:val="00692D49"/>
    <w:rsid w:val="006D055F"/>
    <w:rsid w:val="006E2034"/>
    <w:rsid w:val="007128C1"/>
    <w:rsid w:val="00716434"/>
    <w:rsid w:val="00716540"/>
    <w:rsid w:val="007258FB"/>
    <w:rsid w:val="007272E5"/>
    <w:rsid w:val="00736B50"/>
    <w:rsid w:val="00741911"/>
    <w:rsid w:val="00751091"/>
    <w:rsid w:val="007715F4"/>
    <w:rsid w:val="007A4504"/>
    <w:rsid w:val="007C508D"/>
    <w:rsid w:val="007F0598"/>
    <w:rsid w:val="007F4756"/>
    <w:rsid w:val="008400C4"/>
    <w:rsid w:val="008602F8"/>
    <w:rsid w:val="00862F43"/>
    <w:rsid w:val="0087792E"/>
    <w:rsid w:val="00881B6B"/>
    <w:rsid w:val="008B0573"/>
    <w:rsid w:val="008B73F7"/>
    <w:rsid w:val="0099314B"/>
    <w:rsid w:val="009B2388"/>
    <w:rsid w:val="009D6E49"/>
    <w:rsid w:val="009E5CD9"/>
    <w:rsid w:val="009F0165"/>
    <w:rsid w:val="009F626B"/>
    <w:rsid w:val="009F7BAC"/>
    <w:rsid w:val="00A02A81"/>
    <w:rsid w:val="00A5647F"/>
    <w:rsid w:val="00A86070"/>
    <w:rsid w:val="00A90A74"/>
    <w:rsid w:val="00A94BB4"/>
    <w:rsid w:val="00AD02FE"/>
    <w:rsid w:val="00B26B76"/>
    <w:rsid w:val="00B26D80"/>
    <w:rsid w:val="00B65160"/>
    <w:rsid w:val="00B668A9"/>
    <w:rsid w:val="00B803DE"/>
    <w:rsid w:val="00B9410C"/>
    <w:rsid w:val="00BB5568"/>
    <w:rsid w:val="00BD1517"/>
    <w:rsid w:val="00BE16C2"/>
    <w:rsid w:val="00BE7EE3"/>
    <w:rsid w:val="00BF450B"/>
    <w:rsid w:val="00C232AF"/>
    <w:rsid w:val="00C34E7A"/>
    <w:rsid w:val="00C9335B"/>
    <w:rsid w:val="00C958B6"/>
    <w:rsid w:val="00CA597E"/>
    <w:rsid w:val="00CB1212"/>
    <w:rsid w:val="00CD3A9D"/>
    <w:rsid w:val="00D17A7A"/>
    <w:rsid w:val="00D34457"/>
    <w:rsid w:val="00D47F8A"/>
    <w:rsid w:val="00DC6733"/>
    <w:rsid w:val="00DE4014"/>
    <w:rsid w:val="00E000D4"/>
    <w:rsid w:val="00E326C2"/>
    <w:rsid w:val="00E34278"/>
    <w:rsid w:val="00E40A24"/>
    <w:rsid w:val="00E618FF"/>
    <w:rsid w:val="00E622A2"/>
    <w:rsid w:val="00E77161"/>
    <w:rsid w:val="00E85955"/>
    <w:rsid w:val="00E8694E"/>
    <w:rsid w:val="00E95673"/>
    <w:rsid w:val="00EB6CCE"/>
    <w:rsid w:val="00EC225D"/>
    <w:rsid w:val="00F01DD8"/>
    <w:rsid w:val="00F545DE"/>
    <w:rsid w:val="00F57673"/>
    <w:rsid w:val="00F6412F"/>
    <w:rsid w:val="00FA16BB"/>
    <w:rsid w:val="00FD7C09"/>
    <w:rsid w:val="00FE13C4"/>
    <w:rsid w:val="00FE320B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6A46A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62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70</cp:revision>
  <cp:lastPrinted>2020-03-05T05:20:00Z</cp:lastPrinted>
  <dcterms:created xsi:type="dcterms:W3CDTF">2019-04-29T23:49:00Z</dcterms:created>
  <dcterms:modified xsi:type="dcterms:W3CDTF">2021-03-15T01:57:00Z</dcterms:modified>
</cp:coreProperties>
</file>