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773"/>
        <w:gridCol w:w="4536"/>
      </w:tblGrid>
      <w:tr w:rsidR="00694BDE" w:rsidTr="00C013E9">
        <w:tc>
          <w:tcPr>
            <w:tcW w:w="10773" w:type="dxa"/>
          </w:tcPr>
          <w:p w:rsidR="00694BDE" w:rsidRDefault="00694BDE" w:rsidP="00C013E9">
            <w:pPr>
              <w:jc w:val="both"/>
            </w:pPr>
          </w:p>
        </w:tc>
        <w:tc>
          <w:tcPr>
            <w:tcW w:w="4536" w:type="dxa"/>
          </w:tcPr>
          <w:p w:rsidR="00694BDE" w:rsidRDefault="00694BDE" w:rsidP="00C013E9">
            <w:r>
              <w:t xml:space="preserve">Приложение </w:t>
            </w:r>
          </w:p>
          <w:p w:rsidR="00694BDE" w:rsidRDefault="00694BDE" w:rsidP="00C013E9">
            <w:r>
              <w:t>к решению комитета</w:t>
            </w:r>
          </w:p>
          <w:p w:rsidR="00694BDE" w:rsidRDefault="00694BDE" w:rsidP="00C013E9">
            <w:r>
              <w:t>Законодательного Собрания</w:t>
            </w:r>
          </w:p>
          <w:p w:rsidR="00694BDE" w:rsidRDefault="00694BDE" w:rsidP="00C013E9">
            <w:r>
              <w:t>по региональной политике,</w:t>
            </w:r>
          </w:p>
          <w:p w:rsidR="00694BDE" w:rsidRDefault="00694BDE" w:rsidP="00C013E9">
            <w:r>
              <w:t>законности и международному сотрудничеству</w:t>
            </w:r>
          </w:p>
          <w:p w:rsidR="00694BDE" w:rsidRDefault="00694BDE" w:rsidP="008102C4">
            <w:pPr>
              <w:jc w:val="both"/>
            </w:pPr>
            <w:r>
              <w:t xml:space="preserve">от </w:t>
            </w:r>
            <w:r w:rsidR="008102C4">
              <w:t>09.09.2019</w:t>
            </w:r>
            <w:r>
              <w:t xml:space="preserve"> № </w:t>
            </w:r>
            <w:r w:rsidR="008102C4">
              <w:t>535</w:t>
            </w:r>
          </w:p>
        </w:tc>
      </w:tr>
    </w:tbl>
    <w:p w:rsidR="00694BDE" w:rsidRDefault="00694BDE" w:rsidP="00694BDE">
      <w:pPr>
        <w:jc w:val="center"/>
      </w:pPr>
      <w:r w:rsidRPr="001C04E6">
        <w:t>Таблица поправок</w:t>
      </w:r>
    </w:p>
    <w:p w:rsidR="00694BDE" w:rsidRDefault="00694BDE" w:rsidP="00694BDE">
      <w:pPr>
        <w:jc w:val="center"/>
        <w:rPr>
          <w:bCs/>
          <w:szCs w:val="28"/>
        </w:rPr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Pr="00C44970">
        <w:t>"О внесении измене</w:t>
      </w:r>
      <w:r>
        <w:t>ния в Закон Приморского края</w:t>
      </w:r>
      <w:r>
        <w:br/>
        <w:t>"</w:t>
      </w:r>
      <w:r>
        <w:rPr>
          <w:szCs w:val="28"/>
        </w:rPr>
        <w:t>Об административных правонарушениях в Приморском крае</w:t>
      </w:r>
      <w:r w:rsidRPr="00C44970">
        <w:t>"</w:t>
      </w:r>
      <w:r>
        <w:t>, рекомендуемых комитетом Законодательного Собрания</w:t>
      </w:r>
      <w:r>
        <w:br/>
        <w:t>по региональной политике,</w:t>
      </w:r>
      <w:r w:rsidRPr="00801037">
        <w:t xml:space="preserve"> законности</w:t>
      </w:r>
      <w:r>
        <w:t xml:space="preserve"> и </w:t>
      </w:r>
      <w:r>
        <w:rPr>
          <w:bCs/>
          <w:szCs w:val="28"/>
        </w:rPr>
        <w:t xml:space="preserve">международному сотрудничеству </w:t>
      </w:r>
      <w:r w:rsidRPr="00CA3253">
        <w:rPr>
          <w:bCs/>
          <w:szCs w:val="28"/>
        </w:rPr>
        <w:t>к принятию</w:t>
      </w:r>
    </w:p>
    <w:p w:rsidR="00694BDE" w:rsidRDefault="00694BDE" w:rsidP="00694BDE">
      <w:pPr>
        <w:jc w:val="center"/>
        <w:rPr>
          <w:bCs/>
          <w:szCs w:val="28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842"/>
        <w:gridCol w:w="3969"/>
        <w:gridCol w:w="1418"/>
        <w:gridCol w:w="1134"/>
        <w:gridCol w:w="3544"/>
      </w:tblGrid>
      <w:tr w:rsidR="00694BDE" w:rsidRPr="00385A4C" w:rsidTr="00694BD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BDE" w:rsidRPr="00385A4C" w:rsidRDefault="00694BDE" w:rsidP="00C013E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BDE" w:rsidRPr="00385A4C" w:rsidRDefault="00694BDE" w:rsidP="00C013E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694BDE" w:rsidRPr="00896817" w:rsidRDefault="00694BDE" w:rsidP="00694BDE">
      <w:pPr>
        <w:rPr>
          <w:sz w:val="2"/>
          <w:szCs w:val="2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842"/>
        <w:gridCol w:w="3969"/>
        <w:gridCol w:w="1418"/>
        <w:gridCol w:w="1134"/>
        <w:gridCol w:w="3544"/>
      </w:tblGrid>
      <w:tr w:rsidR="00694BDE" w:rsidRPr="00385A4C" w:rsidTr="00694BDE">
        <w:trPr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94BDE" w:rsidRPr="00385A4C" w:rsidTr="00694BD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Default="00694BDE" w:rsidP="00694BDE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</w:t>
            </w:r>
            <w:r w:rsidR="00AB3D6E">
              <w:rPr>
                <w:sz w:val="24"/>
                <w:szCs w:val="24"/>
              </w:rPr>
              <w:t>седьмой</w:t>
            </w:r>
            <w:r>
              <w:rPr>
                <w:sz w:val="24"/>
                <w:szCs w:val="24"/>
              </w:rPr>
              <w:t xml:space="preserve"> статьи 1 законопроекта:</w:t>
            </w:r>
          </w:p>
          <w:p w:rsidR="00694BDE" w:rsidRPr="00385A4C" w:rsidRDefault="00694BDE" w:rsidP="00694BDE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694BDE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694BDE">
              <w:rPr>
                <w:sz w:val="24"/>
                <w:szCs w:val="24"/>
              </w:rPr>
              <w:t>размере</w:t>
            </w:r>
            <w:proofErr w:type="gramEnd"/>
            <w:r w:rsidRPr="00694BDE">
              <w:rPr>
                <w:sz w:val="24"/>
                <w:szCs w:val="24"/>
              </w:rPr>
              <w:t xml:space="preserve"> от пяти тысяч до десяти тысяч рублей; на должностных лиц - от пятидесяти тысяч до ста тысяч рублей; на юридических лиц - от ста тысяч до пятисот тысяч рублей.".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694BDE">
            <w:pPr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политике,</w:t>
            </w:r>
            <w:r>
              <w:rPr>
                <w:sz w:val="24"/>
                <w:szCs w:val="24"/>
              </w:rPr>
              <w:br/>
              <w:t>законности и международному сотрудничеству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Default="00694BDE" w:rsidP="00694BDE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Изложить в </w:t>
            </w:r>
            <w:r>
              <w:rPr>
                <w:sz w:val="24"/>
                <w:szCs w:val="24"/>
              </w:rPr>
              <w:t>следующей</w:t>
            </w:r>
            <w:r w:rsidRPr="00385A4C">
              <w:rPr>
                <w:sz w:val="24"/>
                <w:szCs w:val="24"/>
              </w:rPr>
              <w:t xml:space="preserve"> редакции:</w:t>
            </w:r>
          </w:p>
          <w:p w:rsidR="00694BDE" w:rsidRPr="00694BDE" w:rsidRDefault="00694BDE" w:rsidP="00694BDE">
            <w:pPr>
              <w:tabs>
                <w:tab w:val="left" w:pos="1170"/>
              </w:tabs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694BDE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694BDE">
              <w:rPr>
                <w:sz w:val="24"/>
                <w:szCs w:val="24"/>
              </w:rPr>
              <w:t>размере</w:t>
            </w:r>
            <w:proofErr w:type="gramEnd"/>
            <w:r w:rsidRPr="00694BDE">
              <w:rPr>
                <w:sz w:val="24"/>
                <w:szCs w:val="24"/>
              </w:rPr>
              <w:t xml:space="preserve"> от трех тысяч до пяти тысяч рублей; на должностных лиц - от тридцати тысяч до пятидесяти тысяч рублей; на юридических лиц - от ста тысяч до пятисот тысяч рублей.".</w:t>
            </w:r>
          </w:p>
          <w:p w:rsidR="00694BDE" w:rsidRPr="00385A4C" w:rsidRDefault="00694BDE" w:rsidP="00C013E9">
            <w:pPr>
              <w:tabs>
                <w:tab w:val="left" w:pos="1170"/>
              </w:tabs>
              <w:ind w:left="-57" w:right="-57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DE" w:rsidRPr="00385A4C" w:rsidRDefault="00694BDE" w:rsidP="00C013E9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694BDE">
              <w:rPr>
                <w:sz w:val="24"/>
                <w:szCs w:val="24"/>
              </w:rPr>
      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</w:t>
            </w:r>
            <w:r w:rsidR="00AB3D6E">
              <w:rPr>
                <w:sz w:val="24"/>
                <w:szCs w:val="24"/>
              </w:rPr>
              <w:t>тысяч до пятисот тысяч рублей.</w:t>
            </w:r>
          </w:p>
        </w:tc>
      </w:tr>
    </w:tbl>
    <w:p w:rsidR="00694BDE" w:rsidRDefault="00694BDE" w:rsidP="00694BDE">
      <w:bookmarkStart w:id="0" w:name="_GoBack"/>
      <w:bookmarkEnd w:id="0"/>
    </w:p>
    <w:sectPr w:rsidR="00694BDE" w:rsidSect="008F7BC6">
      <w:headerReference w:type="even" r:id="rId7"/>
      <w:headerReference w:type="default" r:id="rId8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EB5" w:rsidRDefault="00AB3D6E">
      <w:r>
        <w:separator/>
      </w:r>
    </w:p>
  </w:endnote>
  <w:endnote w:type="continuationSeparator" w:id="0">
    <w:p w:rsidR="00796EB5" w:rsidRDefault="00AB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EB5" w:rsidRDefault="00AB3D6E">
      <w:r>
        <w:separator/>
      </w:r>
    </w:p>
  </w:footnote>
  <w:footnote w:type="continuationSeparator" w:id="0">
    <w:p w:rsidR="00796EB5" w:rsidRDefault="00AB3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694B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8102C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694B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8102C4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BDE"/>
    <w:rsid w:val="004B30DE"/>
    <w:rsid w:val="00694BDE"/>
    <w:rsid w:val="00796EB5"/>
    <w:rsid w:val="008102C4"/>
    <w:rsid w:val="00987D16"/>
    <w:rsid w:val="00AB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BDE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4B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94BDE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694B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BDE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4B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94BDE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694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</cp:revision>
  <dcterms:created xsi:type="dcterms:W3CDTF">2019-08-09T01:01:00Z</dcterms:created>
  <dcterms:modified xsi:type="dcterms:W3CDTF">2019-09-03T02:06:00Z</dcterms:modified>
</cp:coreProperties>
</file>