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9204225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1455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1455D">
              <w:t>87</w:t>
            </w:r>
            <w:bookmarkStart w:id="0" w:name="_GoBack"/>
            <w:bookmarkEnd w:id="0"/>
            <w:r w:rsidR="0061455D">
              <w:t>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1455D" w:rsidP="0094344A">
            <w:pPr>
              <w:ind w:left="-108"/>
              <w:jc w:val="both"/>
            </w:pPr>
            <w:r w:rsidRPr="00B062C2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й</w:t>
            </w:r>
            <w:r w:rsidRPr="00B062C2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>5</w:t>
            </w:r>
            <w:r w:rsidRPr="00B062C2">
              <w:rPr>
                <w:szCs w:val="28"/>
              </w:rPr>
              <w:t xml:space="preserve"> Закона Приморского края "О транспортном налоге"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61455D" w:rsidRDefault="0061455D" w:rsidP="0061455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1455D" w:rsidRDefault="0061455D" w:rsidP="0061455D">
      <w:pPr>
        <w:pStyle w:val="a3"/>
        <w:tabs>
          <w:tab w:val="clear" w:pos="4153"/>
          <w:tab w:val="clear" w:pos="8306"/>
        </w:tabs>
      </w:pPr>
    </w:p>
    <w:p w:rsidR="0061455D" w:rsidRDefault="0061455D" w:rsidP="0061455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1455D" w:rsidRDefault="0061455D" w:rsidP="0061455D">
      <w:pPr>
        <w:pStyle w:val="a3"/>
        <w:tabs>
          <w:tab w:val="clear" w:pos="4153"/>
          <w:tab w:val="clear" w:pos="8306"/>
        </w:tabs>
      </w:pPr>
    </w:p>
    <w:p w:rsidR="0061455D" w:rsidRDefault="0061455D" w:rsidP="0061455D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2C43E1">
        <w:rPr>
          <w:szCs w:val="28"/>
        </w:rPr>
        <w:t>"О внесении изменени</w:t>
      </w:r>
      <w:r>
        <w:rPr>
          <w:szCs w:val="28"/>
        </w:rPr>
        <w:t>й</w:t>
      </w:r>
      <w:r w:rsidRPr="002C43E1">
        <w:rPr>
          <w:szCs w:val="28"/>
        </w:rPr>
        <w:t xml:space="preserve"> в </w:t>
      </w:r>
      <w:r>
        <w:rPr>
          <w:szCs w:val="28"/>
        </w:rPr>
        <w:t xml:space="preserve">статью 5 </w:t>
      </w:r>
      <w:r w:rsidRPr="002C43E1">
        <w:rPr>
          <w:szCs w:val="28"/>
        </w:rPr>
        <w:t>Закон</w:t>
      </w:r>
      <w:r>
        <w:rPr>
          <w:szCs w:val="28"/>
        </w:rPr>
        <w:t>а</w:t>
      </w:r>
      <w:r w:rsidRPr="002C43E1">
        <w:rPr>
          <w:szCs w:val="28"/>
        </w:rPr>
        <w:t xml:space="preserve"> Приморского края "О транспортном налоге"</w:t>
      </w:r>
      <w: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61455D" w:rsidRDefault="0061455D" w:rsidP="0061455D">
      <w:pPr>
        <w:pStyle w:val="a3"/>
        <w:tabs>
          <w:tab w:val="clear" w:pos="4153"/>
          <w:tab w:val="clear" w:pos="8306"/>
        </w:tabs>
        <w:jc w:val="both"/>
      </w:pPr>
    </w:p>
    <w:p w:rsidR="0061455D" w:rsidRDefault="0061455D" w:rsidP="0061455D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</w:t>
      </w:r>
      <w:r w:rsidRPr="0007116A">
        <w:t xml:space="preserve">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</w:t>
      </w:r>
      <w:r w:rsidRPr="00400F16">
        <w:t>до 1</w:t>
      </w:r>
      <w:r>
        <w:t>4</w:t>
      </w:r>
      <w:r w:rsidRPr="00400F16">
        <w:t xml:space="preserve"> </w:t>
      </w:r>
      <w:r>
        <w:t>июня</w:t>
      </w:r>
      <w:r w:rsidRPr="00400F16">
        <w:t xml:space="preserve"> 201</w:t>
      </w:r>
      <w:r>
        <w:t>8</w:t>
      </w:r>
      <w:r w:rsidRPr="0007116A">
        <w:t xml:space="preserve"> года.</w:t>
      </w:r>
    </w:p>
    <w:p w:rsidR="0061455D" w:rsidRDefault="0061455D" w:rsidP="0061455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1455D" w:rsidRDefault="0061455D" w:rsidP="0061455D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1455D" w:rsidRDefault="0061455D" w:rsidP="0061455D">
      <w:pPr>
        <w:pStyle w:val="a3"/>
        <w:tabs>
          <w:tab w:val="clear" w:pos="4153"/>
          <w:tab w:val="clear" w:pos="8306"/>
        </w:tabs>
      </w:pPr>
      <w:r>
        <w:tab/>
      </w:r>
    </w:p>
    <w:p w:rsidR="0061455D" w:rsidRDefault="0061455D" w:rsidP="0061455D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61455D" w:rsidRDefault="0061455D" w:rsidP="0061455D">
      <w:pPr>
        <w:pStyle w:val="a3"/>
        <w:tabs>
          <w:tab w:val="clear" w:pos="4153"/>
          <w:tab w:val="clear" w:pos="8306"/>
        </w:tabs>
        <w:jc w:val="both"/>
      </w:pPr>
    </w:p>
    <w:p w:rsidR="0061455D" w:rsidRDefault="0061455D" w:rsidP="0061455D">
      <w:pPr>
        <w:pStyle w:val="a3"/>
        <w:tabs>
          <w:tab w:val="clear" w:pos="4153"/>
          <w:tab w:val="clear" w:pos="8306"/>
        </w:tabs>
        <w:jc w:val="both"/>
      </w:pPr>
    </w:p>
    <w:p w:rsidR="0061455D" w:rsidRDefault="0061455D" w:rsidP="0061455D">
      <w:pPr>
        <w:pStyle w:val="a3"/>
        <w:tabs>
          <w:tab w:val="clear" w:pos="4153"/>
          <w:tab w:val="clear" w:pos="8306"/>
        </w:tabs>
        <w:jc w:val="both"/>
      </w:pPr>
    </w:p>
    <w:p w:rsidR="0061455D" w:rsidRDefault="0061455D" w:rsidP="0061455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0B3FB2" w:rsidRDefault="0061455D" w:rsidP="0061455D">
      <w:pPr>
        <w:tabs>
          <w:tab w:val="right" w:pos="9354"/>
        </w:tabs>
      </w:pPr>
      <w:r>
        <w:t>Законодательного Собрания</w:t>
      </w:r>
      <w:r>
        <w:tab/>
      </w:r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55D" w:rsidRDefault="0061455D">
      <w:r>
        <w:separator/>
      </w:r>
    </w:p>
  </w:endnote>
  <w:endnote w:type="continuationSeparator" w:id="0">
    <w:p w:rsidR="0061455D" w:rsidRDefault="00614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55D" w:rsidRDefault="0061455D">
      <w:r>
        <w:separator/>
      </w:r>
    </w:p>
  </w:footnote>
  <w:footnote w:type="continuationSeparator" w:id="0">
    <w:p w:rsidR="0061455D" w:rsidRDefault="006145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55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1455D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1455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1455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2018-05-30T06:46:00Z</cp:lastPrinted>
  <dcterms:created xsi:type="dcterms:W3CDTF">2018-05-30T06:46:00Z</dcterms:created>
  <dcterms:modified xsi:type="dcterms:W3CDTF">2018-05-30T06:47:00Z</dcterms:modified>
</cp:coreProperties>
</file>