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C8B" w:rsidRDefault="008A0C8B">
      <w:pPr>
        <w:jc w:val="center"/>
        <w:rPr>
          <w:b/>
        </w:rPr>
      </w:pPr>
    </w:p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6449EA" w:rsidRDefault="00776D56" w:rsidP="00F62EC8">
      <w:pPr>
        <w:jc w:val="center"/>
      </w:pPr>
      <w:r w:rsidRPr="00776D56">
        <w:t>к проекту закона Приморского края "О внесении изменени</w:t>
      </w:r>
      <w:r w:rsidR="006A3653">
        <w:t>я</w:t>
      </w:r>
      <w:r w:rsidRPr="00776D56">
        <w:t xml:space="preserve"> </w:t>
      </w:r>
    </w:p>
    <w:p w:rsidR="00060F4F" w:rsidRDefault="00776D56" w:rsidP="00F62EC8">
      <w:pPr>
        <w:jc w:val="center"/>
      </w:pPr>
      <w:r w:rsidRPr="00776D56">
        <w:t xml:space="preserve">в </w:t>
      </w:r>
      <w:r>
        <w:t xml:space="preserve">статью </w:t>
      </w:r>
      <w:r w:rsidR="006A3653">
        <w:t>5</w:t>
      </w:r>
      <w:r>
        <w:t xml:space="preserve"> </w:t>
      </w:r>
      <w:r w:rsidRPr="00776D56">
        <w:t>Закон</w:t>
      </w:r>
      <w:r>
        <w:t>а</w:t>
      </w:r>
      <w:r w:rsidRPr="00776D56">
        <w:t xml:space="preserve"> Приморского края "О </w:t>
      </w:r>
      <w:r>
        <w:t>законодательной деятельности в</w:t>
      </w:r>
      <w:r w:rsidRPr="00776D56">
        <w:t xml:space="preserve"> Приморско</w:t>
      </w:r>
      <w:r>
        <w:t>м</w:t>
      </w:r>
      <w:r w:rsidRPr="00776D56">
        <w:t xml:space="preserve"> кра</w:t>
      </w:r>
      <w:r>
        <w:t>е</w:t>
      </w:r>
      <w:r w:rsidRPr="00776D56">
        <w:t>"</w:t>
      </w:r>
    </w:p>
    <w:p w:rsidR="00776D56" w:rsidRDefault="00776D56" w:rsidP="00F62EC8">
      <w:pPr>
        <w:jc w:val="center"/>
      </w:pPr>
    </w:p>
    <w:p w:rsidR="006A3653" w:rsidRDefault="00724FBB" w:rsidP="00311ED9">
      <w:pPr>
        <w:jc w:val="both"/>
      </w:pPr>
      <w:r>
        <w:tab/>
      </w:r>
      <w:proofErr w:type="gramStart"/>
      <w:r w:rsidR="00D4355C" w:rsidRPr="00D4355C">
        <w:t xml:space="preserve">Проект </w:t>
      </w:r>
      <w:r w:rsidR="00AB305A">
        <w:t xml:space="preserve">закона Приморского края </w:t>
      </w:r>
      <w:r w:rsidR="00D4355C" w:rsidRPr="00D4355C">
        <w:t>Приморского края "</w:t>
      </w:r>
      <w:r w:rsidR="00AB305A" w:rsidRPr="00AB305A">
        <w:t>О внесении изменени</w:t>
      </w:r>
      <w:r w:rsidR="006A3653">
        <w:t>я</w:t>
      </w:r>
      <w:r w:rsidR="00AB305A" w:rsidRPr="00AB305A">
        <w:t xml:space="preserve"> в статью </w:t>
      </w:r>
      <w:r w:rsidR="006A3653">
        <w:t>5</w:t>
      </w:r>
      <w:r w:rsidR="00AB305A" w:rsidRPr="00AB305A">
        <w:t xml:space="preserve"> Закона Приморского края "О законодательной деятельности в Приморском крае</w:t>
      </w:r>
      <w:r w:rsidR="00D4355C" w:rsidRPr="00D4355C">
        <w:t xml:space="preserve">" подготовлен в целях </w:t>
      </w:r>
      <w:r w:rsidR="00C95240">
        <w:t xml:space="preserve">приведения в соответствие с </w:t>
      </w:r>
      <w:r w:rsidR="006A3653" w:rsidRPr="006A3653">
        <w:t>Федеральным законом от 5 декабря 2017 года № 392-ФЗ "О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</w:t>
      </w:r>
      <w:proofErr w:type="gramEnd"/>
      <w:r w:rsidR="006A3653" w:rsidRPr="006A3653">
        <w:t xml:space="preserve"> здоровья, образования, социального обслуживания и федеральными учреждениями </w:t>
      </w:r>
      <w:proofErr w:type="gramStart"/>
      <w:r w:rsidR="006A3653" w:rsidRPr="006A3653">
        <w:t>медико-социальной</w:t>
      </w:r>
      <w:proofErr w:type="gramEnd"/>
      <w:r w:rsidR="006A3653" w:rsidRPr="006A3653">
        <w:t xml:space="preserve"> экспертизы" и Уставом Приморского края.</w:t>
      </w:r>
    </w:p>
    <w:p w:rsidR="006A3653" w:rsidRDefault="006A3653" w:rsidP="00311ED9">
      <w:pPr>
        <w:jc w:val="both"/>
      </w:pPr>
      <w:r>
        <w:tab/>
      </w:r>
      <w:bookmarkStart w:id="0" w:name="_GoBack"/>
      <w:r>
        <w:t>Статьей 37</w:t>
      </w:r>
      <w:r>
        <w:rPr>
          <w:vertAlign w:val="superscript"/>
        </w:rPr>
        <w:t xml:space="preserve">2 </w:t>
      </w:r>
      <w:r>
        <w:t xml:space="preserve">Устава Приморского края предусмотрено, что Губернатор Приморского края представляет в Законодательное Собрание Приморского края публичный отчет о </w:t>
      </w:r>
      <w:r w:rsidRPr="006A3653">
        <w:t>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</w:t>
      </w:r>
      <w:r>
        <w:t>.</w:t>
      </w:r>
    </w:p>
    <w:bookmarkEnd w:id="0"/>
    <w:p w:rsidR="006A3653" w:rsidRDefault="006A3653" w:rsidP="00311ED9">
      <w:pPr>
        <w:jc w:val="both"/>
      </w:pPr>
      <w:r>
        <w:tab/>
      </w:r>
      <w:r w:rsidRPr="006A3653">
        <w:t xml:space="preserve">Ежегодный </w:t>
      </w:r>
      <w:r>
        <w:t xml:space="preserve">отчет </w:t>
      </w:r>
      <w:r w:rsidRPr="006A3653">
        <w:t>заслушивается на заседании Законодательного Собрания Приморского края.</w:t>
      </w:r>
    </w:p>
    <w:p w:rsidR="006A3653" w:rsidRDefault="006A3653" w:rsidP="00311ED9">
      <w:pPr>
        <w:jc w:val="both"/>
      </w:pPr>
      <w:r>
        <w:tab/>
      </w:r>
      <w:r w:rsidRPr="006A3653">
        <w:t xml:space="preserve">Статьей 5 Закона Приморского края "О законодательной деятельности в Приморском крае" установлен порядок </w:t>
      </w:r>
      <w:proofErr w:type="gramStart"/>
      <w:r w:rsidRPr="006A3653">
        <w:t>внесения проектов постановлений Законодательного Собрания Приморского края</w:t>
      </w:r>
      <w:proofErr w:type="gramEnd"/>
      <w:r w:rsidRPr="006A3653">
        <w:t xml:space="preserve"> на рассмотрение Законодательного Собрания Приморского края и принятия их Законодательным Собранием Приморского края. Частью 4 статьи 5 определен перечень проектов постановлений Законодательного Собрания Приморского края, на которые не распространяются требования части 4 статьи 7 указанного Закона в части внесения в Законодательное Собрание Приморского края через управление делопроизводства и ведения электронного документооборота аппарата Законодательного Собрания Приморского края.</w:t>
      </w:r>
    </w:p>
    <w:p w:rsidR="000A0C2E" w:rsidRDefault="006A3653" w:rsidP="00311ED9">
      <w:pPr>
        <w:jc w:val="both"/>
      </w:pPr>
      <w:r>
        <w:tab/>
        <w:t xml:space="preserve">Предлагается </w:t>
      </w:r>
      <w:r w:rsidRPr="006A3653">
        <w:t>дополнить указанный перечень проектом постановления Законодательного Собрания Приморского края по ежегодному отчету</w:t>
      </w:r>
      <w:r>
        <w:t xml:space="preserve"> </w:t>
      </w:r>
      <w:r w:rsidRPr="006A3653">
        <w:t xml:space="preserve">о результатах независимой </w:t>
      </w:r>
      <w:proofErr w:type="gramStart"/>
      <w:r w:rsidRPr="006A3653">
        <w:t>оценки качества условий оказания услуг</w:t>
      </w:r>
      <w:proofErr w:type="gramEnd"/>
      <w:r w:rsidRPr="006A3653">
        <w:t xml:space="preserve"> организациями в сфере культуры, охраны здоровья, образования, социального</w:t>
      </w:r>
      <w:r w:rsidR="008A0C8B">
        <w:t xml:space="preserve"> </w:t>
      </w:r>
      <w:r w:rsidRPr="006A3653">
        <w:t>обслуживания,</w:t>
      </w:r>
      <w:r w:rsidR="008A0C8B">
        <w:t xml:space="preserve"> </w:t>
      </w:r>
      <w:r w:rsidRPr="006A3653">
        <w:t>которые</w:t>
      </w:r>
      <w:r w:rsidR="008A0C8B">
        <w:t xml:space="preserve"> </w:t>
      </w:r>
      <w:r w:rsidRPr="006A3653">
        <w:t>расположены</w:t>
      </w:r>
      <w:r w:rsidR="008A0C8B">
        <w:t xml:space="preserve"> </w:t>
      </w:r>
      <w:r w:rsidRPr="006A3653">
        <w:t xml:space="preserve">на территории </w:t>
      </w:r>
    </w:p>
    <w:p w:rsidR="000A0C2E" w:rsidRDefault="000A0C2E">
      <w:r>
        <w:br w:type="page"/>
      </w:r>
    </w:p>
    <w:p w:rsidR="006A3653" w:rsidRPr="006A3653" w:rsidRDefault="006A3653" w:rsidP="00311ED9">
      <w:pPr>
        <w:jc w:val="both"/>
      </w:pPr>
      <w:r w:rsidRPr="006A3653">
        <w:lastRenderedPageBreak/>
        <w:t xml:space="preserve">Приморского края и </w:t>
      </w:r>
      <w:proofErr w:type="gramStart"/>
      <w:r w:rsidRPr="006A3653">
        <w:t>учредителем</w:t>
      </w:r>
      <w:proofErr w:type="gramEnd"/>
      <w:r w:rsidRPr="006A3653">
        <w:t xml:space="preserve"> которых является Приморский край, и принимаемых мерах по совершенствованию дея</w:t>
      </w:r>
      <w:r w:rsidR="001978C4">
        <w:t>тельности указанных организаций, представленному</w:t>
      </w:r>
      <w:r w:rsidR="001978C4" w:rsidRPr="001978C4">
        <w:t xml:space="preserve"> </w:t>
      </w:r>
      <w:r w:rsidR="001978C4">
        <w:t>Губернатором Приморского края</w:t>
      </w:r>
      <w:r w:rsidR="00E32EC8">
        <w:t>.</w:t>
      </w:r>
    </w:p>
    <w:p w:rsidR="006A3653" w:rsidRDefault="006A3653" w:rsidP="00311ED9">
      <w:pPr>
        <w:jc w:val="both"/>
      </w:pPr>
    </w:p>
    <w:p w:rsidR="006A3653" w:rsidRDefault="006A3653" w:rsidP="00311ED9">
      <w:pPr>
        <w:jc w:val="both"/>
      </w:pPr>
    </w:p>
    <w:p w:rsidR="00A73840" w:rsidRDefault="002F54D4" w:rsidP="00A73840">
      <w:pPr>
        <w:jc w:val="both"/>
      </w:pPr>
      <w:r>
        <w:t>П</w:t>
      </w:r>
      <w:r w:rsidR="00A73840">
        <w:t>редседател</w:t>
      </w:r>
      <w:r>
        <w:t>ь</w:t>
      </w:r>
      <w:r w:rsidR="00A73840">
        <w:t xml:space="preserve">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449EA">
        <w:t xml:space="preserve"> </w:t>
      </w:r>
      <w:r w:rsidR="008E2885">
        <w:t xml:space="preserve"> </w:t>
      </w:r>
      <w:r>
        <w:t xml:space="preserve"> </w:t>
      </w:r>
      <w:r w:rsidR="00880E92">
        <w:t xml:space="preserve"> </w:t>
      </w:r>
      <w:r>
        <w:t xml:space="preserve">  </w:t>
      </w:r>
      <w:r w:rsidR="003804C1">
        <w:t>Д.Г. Новиков</w:t>
      </w:r>
    </w:p>
    <w:sectPr w:rsidR="00BD19E8" w:rsidRPr="001736D8" w:rsidSect="00E32EC8">
      <w:headerReference w:type="default" r:id="rId7"/>
      <w:pgSz w:w="11906" w:h="16838"/>
      <w:pgMar w:top="851" w:right="851" w:bottom="709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EC8" w:rsidRDefault="00E32EC8" w:rsidP="00E32EC8">
      <w:r>
        <w:separator/>
      </w:r>
    </w:p>
  </w:endnote>
  <w:endnote w:type="continuationSeparator" w:id="0">
    <w:p w:rsidR="00E32EC8" w:rsidRDefault="00E32EC8" w:rsidP="00E32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EC8" w:rsidRDefault="00E32EC8" w:rsidP="00E32EC8">
      <w:r>
        <w:separator/>
      </w:r>
    </w:p>
  </w:footnote>
  <w:footnote w:type="continuationSeparator" w:id="0">
    <w:p w:rsidR="00E32EC8" w:rsidRDefault="00E32EC8" w:rsidP="00E32E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EC8" w:rsidRDefault="00E32EC8" w:rsidP="00E32EC8">
    <w:pPr>
      <w:pStyle w:val="a5"/>
      <w:jc w:val="right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73C1"/>
    <w:rsid w:val="00026D21"/>
    <w:rsid w:val="00060F4F"/>
    <w:rsid w:val="000A0C2E"/>
    <w:rsid w:val="000A5919"/>
    <w:rsid w:val="000A7D3C"/>
    <w:rsid w:val="000D5998"/>
    <w:rsid w:val="000F252F"/>
    <w:rsid w:val="00111707"/>
    <w:rsid w:val="00143C69"/>
    <w:rsid w:val="001736D8"/>
    <w:rsid w:val="00184E87"/>
    <w:rsid w:val="001978C4"/>
    <w:rsid w:val="001C7305"/>
    <w:rsid w:val="001E2375"/>
    <w:rsid w:val="00253A0A"/>
    <w:rsid w:val="00285F56"/>
    <w:rsid w:val="002A6487"/>
    <w:rsid w:val="002A7704"/>
    <w:rsid w:val="002C2537"/>
    <w:rsid w:val="002F54D4"/>
    <w:rsid w:val="003008E6"/>
    <w:rsid w:val="00311ED9"/>
    <w:rsid w:val="00324C6B"/>
    <w:rsid w:val="003804C1"/>
    <w:rsid w:val="003B44A6"/>
    <w:rsid w:val="003D063E"/>
    <w:rsid w:val="003D30EA"/>
    <w:rsid w:val="003E54B1"/>
    <w:rsid w:val="00415A41"/>
    <w:rsid w:val="004622B3"/>
    <w:rsid w:val="004D48A9"/>
    <w:rsid w:val="004D73C1"/>
    <w:rsid w:val="004F0E3E"/>
    <w:rsid w:val="00504203"/>
    <w:rsid w:val="00540D7E"/>
    <w:rsid w:val="00554678"/>
    <w:rsid w:val="00575DEC"/>
    <w:rsid w:val="00577737"/>
    <w:rsid w:val="005E1D57"/>
    <w:rsid w:val="005E4D12"/>
    <w:rsid w:val="005F5BDB"/>
    <w:rsid w:val="00636336"/>
    <w:rsid w:val="00636F31"/>
    <w:rsid w:val="006449EA"/>
    <w:rsid w:val="006663B1"/>
    <w:rsid w:val="00666C72"/>
    <w:rsid w:val="0068451B"/>
    <w:rsid w:val="0068795A"/>
    <w:rsid w:val="00697EC0"/>
    <w:rsid w:val="006A3653"/>
    <w:rsid w:val="006B7CE3"/>
    <w:rsid w:val="006E6D4B"/>
    <w:rsid w:val="00724FBB"/>
    <w:rsid w:val="00776D56"/>
    <w:rsid w:val="007E79B8"/>
    <w:rsid w:val="00831125"/>
    <w:rsid w:val="0084280A"/>
    <w:rsid w:val="00853E33"/>
    <w:rsid w:val="00860130"/>
    <w:rsid w:val="008769CB"/>
    <w:rsid w:val="00880E92"/>
    <w:rsid w:val="008A0C8B"/>
    <w:rsid w:val="008E2885"/>
    <w:rsid w:val="008E2A9B"/>
    <w:rsid w:val="008F4D84"/>
    <w:rsid w:val="009000BF"/>
    <w:rsid w:val="00900734"/>
    <w:rsid w:val="009353EF"/>
    <w:rsid w:val="00961D2B"/>
    <w:rsid w:val="009634DB"/>
    <w:rsid w:val="009846A6"/>
    <w:rsid w:val="009A1CAC"/>
    <w:rsid w:val="009D3261"/>
    <w:rsid w:val="009F0A3D"/>
    <w:rsid w:val="00A02579"/>
    <w:rsid w:val="00A27085"/>
    <w:rsid w:val="00A73840"/>
    <w:rsid w:val="00A80087"/>
    <w:rsid w:val="00A849C9"/>
    <w:rsid w:val="00A87F6C"/>
    <w:rsid w:val="00AA003B"/>
    <w:rsid w:val="00AB305A"/>
    <w:rsid w:val="00AD1784"/>
    <w:rsid w:val="00B1321B"/>
    <w:rsid w:val="00BB1F51"/>
    <w:rsid w:val="00BD19E8"/>
    <w:rsid w:val="00C163E1"/>
    <w:rsid w:val="00C27E7B"/>
    <w:rsid w:val="00C34992"/>
    <w:rsid w:val="00C622D3"/>
    <w:rsid w:val="00C86BAE"/>
    <w:rsid w:val="00C95240"/>
    <w:rsid w:val="00CA6D17"/>
    <w:rsid w:val="00D046F4"/>
    <w:rsid w:val="00D27593"/>
    <w:rsid w:val="00D373D0"/>
    <w:rsid w:val="00D4355C"/>
    <w:rsid w:val="00D62CD1"/>
    <w:rsid w:val="00D904AC"/>
    <w:rsid w:val="00DA72A2"/>
    <w:rsid w:val="00DE4F96"/>
    <w:rsid w:val="00E04376"/>
    <w:rsid w:val="00E32EC8"/>
    <w:rsid w:val="00E513C1"/>
    <w:rsid w:val="00E67C6D"/>
    <w:rsid w:val="00EB6F16"/>
    <w:rsid w:val="00ED3749"/>
    <w:rsid w:val="00EE2119"/>
    <w:rsid w:val="00F54AF0"/>
    <w:rsid w:val="00F62EC8"/>
    <w:rsid w:val="00F821BE"/>
    <w:rsid w:val="00FB3774"/>
    <w:rsid w:val="00FC548A"/>
    <w:rsid w:val="00FE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  <w:style w:type="paragraph" w:styleId="a5">
    <w:name w:val="header"/>
    <w:basedOn w:val="a"/>
    <w:link w:val="a6"/>
    <w:rsid w:val="00E32E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32EC8"/>
    <w:rPr>
      <w:sz w:val="28"/>
    </w:rPr>
  </w:style>
  <w:style w:type="paragraph" w:styleId="a7">
    <w:name w:val="footer"/>
    <w:basedOn w:val="a"/>
    <w:link w:val="a8"/>
    <w:rsid w:val="00E32E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32EC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2</Pages>
  <Words>305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Аввакумова Галина Федоровна</cp:lastModifiedBy>
  <cp:revision>47</cp:revision>
  <cp:lastPrinted>2018-04-10T06:18:00Z</cp:lastPrinted>
  <dcterms:created xsi:type="dcterms:W3CDTF">2015-01-23T00:51:00Z</dcterms:created>
  <dcterms:modified xsi:type="dcterms:W3CDTF">2018-04-13T00:50:00Z</dcterms:modified>
</cp:coreProperties>
</file>