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514698769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455B70" w:rsidP="00455B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80D19" w:rsidRPr="00D6657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1</w:t>
            </w:r>
            <w:r w:rsidR="00470E9E" w:rsidRPr="00D66570">
              <w:rPr>
                <w:sz w:val="24"/>
                <w:szCs w:val="24"/>
              </w:rPr>
              <w:t>.</w:t>
            </w:r>
            <w:r w:rsidR="006138B5" w:rsidRPr="00D66570">
              <w:rPr>
                <w:sz w:val="24"/>
                <w:szCs w:val="24"/>
              </w:rPr>
              <w:t>20</w:t>
            </w:r>
            <w:r w:rsidR="00562A3D" w:rsidRPr="00D6657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455B70" w:rsidRDefault="00357541">
            <w:pPr>
              <w:jc w:val="right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D66570" w:rsidRDefault="00B803DE">
            <w:pPr>
              <w:ind w:hanging="107"/>
              <w:rPr>
                <w:sz w:val="24"/>
                <w:szCs w:val="24"/>
              </w:rPr>
            </w:pPr>
            <w:r w:rsidRPr="00D66570">
              <w:rPr>
                <w:sz w:val="24"/>
                <w:szCs w:val="24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9368B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9368BA" w:rsidRDefault="00B622FC" w:rsidP="00455B70">
            <w:pPr>
              <w:pStyle w:val="1"/>
              <w:spacing w:before="0"/>
              <w:jc w:val="both"/>
              <w:rPr>
                <w:sz w:val="27"/>
                <w:szCs w:val="27"/>
                <w:highlight w:val="yellow"/>
              </w:rPr>
            </w:pPr>
            <w:r w:rsidRPr="009368B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О</w:t>
            </w:r>
            <w:r w:rsidR="007B1FB7" w:rsidRPr="009368B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б отчете</w:t>
            </w:r>
            <w:r w:rsidRPr="009368B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</w:t>
            </w:r>
            <w:r w:rsidR="00455B70" w:rsidRPr="009368B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по результатам камеральной проверки годового отчета об исполнении бюджета Пермского сельского поселения </w:t>
            </w:r>
            <w:proofErr w:type="spellStart"/>
            <w:r w:rsidR="00455B70" w:rsidRPr="009368B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Ольгинского</w:t>
            </w:r>
            <w:proofErr w:type="spellEnd"/>
            <w:r w:rsidR="00455B70" w:rsidRPr="009368B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муниципального района Приморского края за 2014 год</w:t>
            </w:r>
          </w:p>
        </w:tc>
      </w:tr>
    </w:tbl>
    <w:p w:rsidR="00357541" w:rsidRPr="009368BA" w:rsidRDefault="00357541">
      <w:pPr>
        <w:jc w:val="right"/>
        <w:rPr>
          <w:sz w:val="27"/>
          <w:szCs w:val="27"/>
          <w:highlight w:val="yellow"/>
        </w:rPr>
      </w:pPr>
    </w:p>
    <w:p w:rsidR="00B622FC" w:rsidRPr="009368BA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Рассмотрев и обсудив </w:t>
      </w:r>
      <w:r w:rsidR="0026225D" w:rsidRPr="009368BA">
        <w:rPr>
          <w:sz w:val="27"/>
          <w:szCs w:val="27"/>
        </w:rPr>
        <w:t xml:space="preserve">отчет </w:t>
      </w:r>
      <w:r w:rsidR="004C1058" w:rsidRPr="009368BA">
        <w:rPr>
          <w:bCs/>
          <w:sz w:val="27"/>
          <w:szCs w:val="27"/>
        </w:rPr>
        <w:t xml:space="preserve">по результатам камеральной проверки годового отчета об исполнении бюджета Пермского сельского поселения </w:t>
      </w:r>
      <w:proofErr w:type="spellStart"/>
      <w:r w:rsidR="004C1058" w:rsidRPr="009368BA">
        <w:rPr>
          <w:bCs/>
          <w:sz w:val="27"/>
          <w:szCs w:val="27"/>
        </w:rPr>
        <w:t>Ольгинского</w:t>
      </w:r>
      <w:proofErr w:type="spellEnd"/>
      <w:r w:rsidR="004C1058" w:rsidRPr="009368BA">
        <w:rPr>
          <w:bCs/>
          <w:sz w:val="27"/>
          <w:szCs w:val="27"/>
        </w:rPr>
        <w:t xml:space="preserve"> муниципального района Приморского края за 2014 год</w:t>
      </w:r>
      <w:r w:rsidRPr="009368BA">
        <w:rPr>
          <w:sz w:val="27"/>
          <w:szCs w:val="27"/>
        </w:rPr>
        <w:t>, комитет</w:t>
      </w:r>
    </w:p>
    <w:p w:rsidR="00B622FC" w:rsidRPr="009368BA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B622FC" w:rsidRPr="009368BA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9368BA">
        <w:rPr>
          <w:sz w:val="27"/>
          <w:szCs w:val="27"/>
        </w:rPr>
        <w:t>РЕШИЛ:</w:t>
      </w:r>
    </w:p>
    <w:p w:rsidR="00B622FC" w:rsidRPr="009368BA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9368BA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9368BA">
        <w:rPr>
          <w:color w:val="FF0000"/>
          <w:sz w:val="27"/>
          <w:szCs w:val="27"/>
        </w:rPr>
        <w:tab/>
      </w:r>
      <w:r w:rsidRPr="009368BA">
        <w:rPr>
          <w:sz w:val="27"/>
          <w:szCs w:val="27"/>
        </w:rPr>
        <w:t>1.</w:t>
      </w:r>
      <w:r w:rsidR="0026225D" w:rsidRPr="009368BA">
        <w:rPr>
          <w:sz w:val="27"/>
          <w:szCs w:val="27"/>
        </w:rPr>
        <w:t xml:space="preserve">Принять к сведению </w:t>
      </w:r>
      <w:r w:rsidR="00A31B3D" w:rsidRPr="009368BA">
        <w:rPr>
          <w:sz w:val="27"/>
          <w:szCs w:val="27"/>
        </w:rPr>
        <w:t xml:space="preserve">отчет </w:t>
      </w:r>
      <w:r w:rsidR="004C1058" w:rsidRPr="009368BA">
        <w:rPr>
          <w:bCs/>
          <w:sz w:val="27"/>
          <w:szCs w:val="27"/>
        </w:rPr>
        <w:t xml:space="preserve">по результатам камеральной проверки годового отчета об исполнении бюджета Пермского сельского поселения </w:t>
      </w:r>
      <w:proofErr w:type="spellStart"/>
      <w:r w:rsidR="004C1058" w:rsidRPr="009368BA">
        <w:rPr>
          <w:bCs/>
          <w:sz w:val="27"/>
          <w:szCs w:val="27"/>
        </w:rPr>
        <w:t>Ольгинского</w:t>
      </w:r>
      <w:proofErr w:type="spellEnd"/>
      <w:r w:rsidR="004C1058" w:rsidRPr="009368BA">
        <w:rPr>
          <w:bCs/>
          <w:sz w:val="27"/>
          <w:szCs w:val="27"/>
        </w:rPr>
        <w:t xml:space="preserve"> муниципального района Приморского края за 2014 год</w:t>
      </w:r>
      <w:r w:rsidR="00A31B3D" w:rsidRPr="009368BA">
        <w:rPr>
          <w:sz w:val="27"/>
          <w:szCs w:val="27"/>
        </w:rPr>
        <w:t>,</w:t>
      </w:r>
      <w:r w:rsidR="00C42325" w:rsidRPr="009368BA">
        <w:rPr>
          <w:sz w:val="27"/>
          <w:szCs w:val="27"/>
        </w:rPr>
        <w:t xml:space="preserve"> представленн</w:t>
      </w:r>
      <w:r w:rsidR="00D67649" w:rsidRPr="009368BA">
        <w:rPr>
          <w:sz w:val="27"/>
          <w:szCs w:val="27"/>
        </w:rPr>
        <w:t>ый</w:t>
      </w:r>
      <w:r w:rsidR="00C42325" w:rsidRPr="009368BA">
        <w:rPr>
          <w:sz w:val="27"/>
          <w:szCs w:val="27"/>
        </w:rPr>
        <w:t xml:space="preserve"> Контрольно-счетной палатой Приморского края.</w:t>
      </w:r>
    </w:p>
    <w:p w:rsidR="00217D35" w:rsidRPr="009368BA" w:rsidRDefault="00217D35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17D35" w:rsidRPr="009368BA" w:rsidRDefault="00217D35" w:rsidP="00217D35">
      <w:pPr>
        <w:jc w:val="both"/>
        <w:rPr>
          <w:sz w:val="27"/>
          <w:szCs w:val="27"/>
        </w:rPr>
      </w:pPr>
      <w:r w:rsidRPr="009368BA">
        <w:rPr>
          <w:color w:val="FF0000"/>
          <w:sz w:val="27"/>
          <w:szCs w:val="27"/>
        </w:rPr>
        <w:tab/>
      </w:r>
      <w:r w:rsidRPr="009368BA">
        <w:rPr>
          <w:sz w:val="27"/>
          <w:szCs w:val="27"/>
        </w:rPr>
        <w:t>2.Отметить:</w:t>
      </w:r>
    </w:p>
    <w:p w:rsidR="005264AB" w:rsidRPr="009368BA" w:rsidRDefault="00F90A65" w:rsidP="00F90A65">
      <w:pPr>
        <w:ind w:firstLine="709"/>
        <w:jc w:val="both"/>
        <w:rPr>
          <w:rStyle w:val="FontStyle12"/>
          <w:rFonts w:eastAsiaTheme="minorEastAsia"/>
          <w:sz w:val="27"/>
          <w:szCs w:val="27"/>
        </w:rPr>
      </w:pPr>
      <w:r w:rsidRPr="009368BA">
        <w:rPr>
          <w:rStyle w:val="FontStyle12"/>
          <w:rFonts w:eastAsiaTheme="minorEastAsia"/>
          <w:sz w:val="27"/>
          <w:szCs w:val="27"/>
        </w:rPr>
        <w:t>1)</w:t>
      </w:r>
      <w:r w:rsidR="005264AB" w:rsidRPr="009368BA">
        <w:rPr>
          <w:sz w:val="27"/>
          <w:szCs w:val="27"/>
        </w:rPr>
        <w:t xml:space="preserve">формирование, утверждение, исполнение бюджета Пермского сельского поселения и </w:t>
      </w:r>
      <w:proofErr w:type="gramStart"/>
      <w:r w:rsidR="005264AB" w:rsidRPr="009368BA">
        <w:rPr>
          <w:sz w:val="27"/>
          <w:szCs w:val="27"/>
        </w:rPr>
        <w:t>контроль за</w:t>
      </w:r>
      <w:proofErr w:type="gramEnd"/>
      <w:r w:rsidR="005264AB" w:rsidRPr="009368BA">
        <w:rPr>
          <w:sz w:val="27"/>
          <w:szCs w:val="27"/>
        </w:rPr>
        <w:t xml:space="preserve"> его исполнением в части формирования, исполнения бюджета поселения осуществляет администрация </w:t>
      </w:r>
      <w:proofErr w:type="spellStart"/>
      <w:r w:rsidR="005264AB" w:rsidRPr="009368BA">
        <w:rPr>
          <w:sz w:val="27"/>
          <w:szCs w:val="27"/>
        </w:rPr>
        <w:t>Ольгинского</w:t>
      </w:r>
      <w:proofErr w:type="spellEnd"/>
      <w:r w:rsidR="005264AB" w:rsidRPr="009368BA">
        <w:rPr>
          <w:sz w:val="27"/>
          <w:szCs w:val="27"/>
        </w:rPr>
        <w:t xml:space="preserve"> муниципального района в соответствии с Соглашением о передаче части полномочий по решению вопросов местного значения администрации Пермского сельского поселения </w:t>
      </w:r>
      <w:proofErr w:type="spellStart"/>
      <w:r w:rsidR="005264AB" w:rsidRPr="009368BA">
        <w:rPr>
          <w:sz w:val="27"/>
          <w:szCs w:val="27"/>
        </w:rPr>
        <w:t>Ольгинскому</w:t>
      </w:r>
      <w:proofErr w:type="spellEnd"/>
      <w:r w:rsidR="005264AB" w:rsidRPr="009368BA">
        <w:rPr>
          <w:sz w:val="27"/>
          <w:szCs w:val="27"/>
        </w:rPr>
        <w:t xml:space="preserve"> муниципальному району (далее – Соглашение);</w:t>
      </w:r>
    </w:p>
    <w:p w:rsidR="00F90A65" w:rsidRPr="009368BA" w:rsidRDefault="005264AB" w:rsidP="00F90A65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9368BA">
        <w:rPr>
          <w:sz w:val="27"/>
          <w:szCs w:val="27"/>
        </w:rPr>
        <w:t>б</w:t>
      </w:r>
      <w:r w:rsidR="00F90A65" w:rsidRPr="009368BA">
        <w:rPr>
          <w:sz w:val="27"/>
          <w:szCs w:val="27"/>
        </w:rPr>
        <w:t xml:space="preserve">юджет Пермского сельского поселения на 2014 год утвержден по доходам и расходам в сумме </w:t>
      </w:r>
      <w:r w:rsidR="00BE6A4F">
        <w:rPr>
          <w:sz w:val="27"/>
          <w:szCs w:val="27"/>
        </w:rPr>
        <w:t>2 924,5 тыс. рублей</w:t>
      </w:r>
      <w:r w:rsidR="00B35C66" w:rsidRPr="009368BA">
        <w:rPr>
          <w:rFonts w:eastAsiaTheme="minorHAnsi"/>
          <w:sz w:val="27"/>
          <w:szCs w:val="27"/>
          <w:lang w:eastAsia="en-US"/>
        </w:rPr>
        <w:t>;</w:t>
      </w:r>
    </w:p>
    <w:p w:rsidR="00F90A65" w:rsidRPr="009368BA" w:rsidRDefault="00B35C66" w:rsidP="00F90A65">
      <w:pPr>
        <w:ind w:firstLine="709"/>
        <w:jc w:val="both"/>
        <w:rPr>
          <w:sz w:val="27"/>
          <w:szCs w:val="27"/>
        </w:rPr>
      </w:pPr>
      <w:r w:rsidRPr="009368BA">
        <w:rPr>
          <w:rStyle w:val="FontStyle12"/>
          <w:rFonts w:eastAsiaTheme="minorEastAsia"/>
          <w:sz w:val="27"/>
          <w:szCs w:val="27"/>
        </w:rPr>
        <w:t>а</w:t>
      </w:r>
      <w:proofErr w:type="gramStart"/>
      <w:r w:rsidRPr="009368BA">
        <w:rPr>
          <w:rStyle w:val="FontStyle12"/>
          <w:rFonts w:eastAsiaTheme="minorEastAsia"/>
          <w:sz w:val="27"/>
          <w:szCs w:val="27"/>
        </w:rPr>
        <w:t>)в</w:t>
      </w:r>
      <w:proofErr w:type="gramEnd"/>
      <w:r w:rsidR="00F90A65" w:rsidRPr="009368BA">
        <w:rPr>
          <w:sz w:val="27"/>
          <w:szCs w:val="27"/>
        </w:rPr>
        <w:t xml:space="preserve"> нарушение пункта 3 статьи 184.1 Бюджетного кодекса Российской Федерации, пункта 2 части 20 Положения "О бюджетном устройстве, бюджетном процессе и межбюджетных отношениях в Пермском сельском поселении" решением о бюджете сельского поселения на 2014 год не утверждены (в форме приложений) объемы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 и плановом периоде, а также</w:t>
      </w:r>
      <w:r w:rsidR="00F90A65" w:rsidRPr="009368BA">
        <w:rPr>
          <w:rFonts w:eastAsiaTheme="minorHAnsi"/>
          <w:sz w:val="27"/>
          <w:szCs w:val="27"/>
          <w:lang w:eastAsia="en-US"/>
        </w:rPr>
        <w:t xml:space="preserve"> перечень главных </w:t>
      </w:r>
      <w:proofErr w:type="gramStart"/>
      <w:r w:rsidR="00F90A65" w:rsidRPr="009368BA">
        <w:rPr>
          <w:rFonts w:eastAsiaTheme="minorHAnsi"/>
          <w:sz w:val="27"/>
          <w:szCs w:val="27"/>
          <w:lang w:eastAsia="en-US"/>
        </w:rPr>
        <w:t>администраторов источников финансирования дефицита бюджета</w:t>
      </w:r>
      <w:proofErr w:type="gramEnd"/>
      <w:r w:rsidRPr="009368BA">
        <w:rPr>
          <w:sz w:val="27"/>
          <w:szCs w:val="27"/>
        </w:rPr>
        <w:t>;</w:t>
      </w:r>
    </w:p>
    <w:p w:rsidR="00F90A65" w:rsidRPr="009368BA" w:rsidRDefault="00B35C66" w:rsidP="00F90A65">
      <w:pPr>
        <w:ind w:firstLine="720"/>
        <w:jc w:val="both"/>
        <w:rPr>
          <w:rFonts w:eastAsiaTheme="minorHAnsi"/>
          <w:sz w:val="27"/>
          <w:szCs w:val="27"/>
          <w:lang w:eastAsia="en-US"/>
        </w:rPr>
      </w:pPr>
      <w:r w:rsidRPr="009368BA">
        <w:rPr>
          <w:sz w:val="27"/>
          <w:szCs w:val="27"/>
        </w:rPr>
        <w:lastRenderedPageBreak/>
        <w:t>б</w:t>
      </w:r>
      <w:proofErr w:type="gramStart"/>
      <w:r w:rsidRPr="009368BA">
        <w:rPr>
          <w:sz w:val="27"/>
          <w:szCs w:val="27"/>
        </w:rPr>
        <w:t>)в</w:t>
      </w:r>
      <w:proofErr w:type="gramEnd"/>
      <w:r w:rsidR="00F90A65" w:rsidRPr="009368BA">
        <w:rPr>
          <w:sz w:val="27"/>
          <w:szCs w:val="27"/>
        </w:rPr>
        <w:t xml:space="preserve"> нарушение пункта 3 раздела</w:t>
      </w:r>
      <w:r w:rsidRPr="009368BA">
        <w:rPr>
          <w:sz w:val="27"/>
          <w:szCs w:val="27"/>
        </w:rPr>
        <w:t xml:space="preserve"> </w:t>
      </w:r>
      <w:r w:rsidR="00F90A65" w:rsidRPr="009368BA">
        <w:rPr>
          <w:sz w:val="27"/>
          <w:szCs w:val="27"/>
          <w:lang w:val="en-US"/>
        </w:rPr>
        <w:t>IV</w:t>
      </w:r>
      <w:r w:rsidRPr="009368BA">
        <w:rPr>
          <w:sz w:val="27"/>
          <w:szCs w:val="27"/>
        </w:rPr>
        <w:t xml:space="preserve"> </w:t>
      </w:r>
      <w:r w:rsidR="00F90A65" w:rsidRPr="009368BA">
        <w:rPr>
          <w:sz w:val="27"/>
          <w:szCs w:val="27"/>
        </w:rPr>
        <w:t xml:space="preserve">Указаний о порядке применения бюджетной классификации Российской Федерации в структуре источника внутреннего финансирования дефицита бюджета ("Изменения остатков средств на счетах по учету средств бюджета") не отражен показатель "Увеличение прочих остатков денежных средств бюджетов сельских поселений" </w:t>
      </w:r>
      <w:r w:rsidR="0063642C">
        <w:rPr>
          <w:sz w:val="27"/>
          <w:szCs w:val="27"/>
        </w:rPr>
        <w:br/>
      </w:r>
      <w:r w:rsidR="00F90A65" w:rsidRPr="009368BA">
        <w:rPr>
          <w:sz w:val="27"/>
          <w:szCs w:val="27"/>
        </w:rPr>
        <w:t>(КОСГУ 510)</w:t>
      </w:r>
      <w:r w:rsidRPr="009368BA">
        <w:rPr>
          <w:sz w:val="27"/>
          <w:szCs w:val="27"/>
        </w:rPr>
        <w:t>;</w:t>
      </w:r>
    </w:p>
    <w:p w:rsidR="00F90A65" w:rsidRPr="009368BA" w:rsidRDefault="00F90A65" w:rsidP="00F90A65">
      <w:pPr>
        <w:ind w:firstLine="720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2</w:t>
      </w:r>
      <w:r w:rsidR="00874EFD" w:rsidRPr="009368BA">
        <w:rPr>
          <w:sz w:val="27"/>
          <w:szCs w:val="27"/>
        </w:rPr>
        <w:t>)в</w:t>
      </w:r>
      <w:r w:rsidRPr="009368BA">
        <w:rPr>
          <w:sz w:val="27"/>
          <w:szCs w:val="27"/>
        </w:rPr>
        <w:t xml:space="preserve"> ходе исполнения бюджета Пермского сельского поселения в решение о бюджете три раза вносились изменения. </w:t>
      </w:r>
    </w:p>
    <w:p w:rsidR="00F90A65" w:rsidRPr="009368BA" w:rsidRDefault="00F90A65" w:rsidP="00F90A65">
      <w:pPr>
        <w:ind w:firstLine="720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В результате бюджетные назначения на 2014 год к первоначальной редакции решения о бюджете сельского поселения увеличились: </w:t>
      </w:r>
    </w:p>
    <w:p w:rsidR="00F90A65" w:rsidRPr="009368BA" w:rsidRDefault="00F90A65" w:rsidP="00F90A65">
      <w:pPr>
        <w:ind w:firstLine="720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по доходам – на 7,0 </w:t>
      </w:r>
      <w:r w:rsidR="00874EFD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>, или на 204,0 тыс. рублей</w:t>
      </w:r>
      <w:r w:rsidR="00914EBC" w:rsidRPr="009368BA">
        <w:rPr>
          <w:sz w:val="27"/>
          <w:szCs w:val="27"/>
        </w:rPr>
        <w:t xml:space="preserve"> и составили </w:t>
      </w:r>
      <w:r w:rsidR="00914EBC" w:rsidRPr="009368BA">
        <w:rPr>
          <w:sz w:val="27"/>
          <w:szCs w:val="27"/>
        </w:rPr>
        <w:br/>
        <w:t>3 128,5 тыс. рублей</w:t>
      </w:r>
      <w:r w:rsidRPr="009368BA">
        <w:rPr>
          <w:sz w:val="27"/>
          <w:szCs w:val="27"/>
        </w:rPr>
        <w:t xml:space="preserve">; </w:t>
      </w:r>
    </w:p>
    <w:p w:rsidR="00F90A65" w:rsidRPr="009368BA" w:rsidRDefault="00F90A65" w:rsidP="00F90A65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по расходам – на 14,4 </w:t>
      </w:r>
      <w:r w:rsidR="00874EFD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>, или на 420,1 тыс. рублей</w:t>
      </w:r>
      <w:r w:rsidR="00914EBC" w:rsidRPr="009368BA">
        <w:rPr>
          <w:sz w:val="27"/>
          <w:szCs w:val="27"/>
        </w:rPr>
        <w:t xml:space="preserve"> и составили </w:t>
      </w:r>
      <w:r w:rsidR="00914EBC" w:rsidRPr="009368BA">
        <w:rPr>
          <w:sz w:val="27"/>
          <w:szCs w:val="27"/>
        </w:rPr>
        <w:br/>
        <w:t>3 344,6 тыс. рублей</w:t>
      </w:r>
      <w:r w:rsidRPr="009368BA">
        <w:rPr>
          <w:sz w:val="27"/>
          <w:szCs w:val="27"/>
        </w:rPr>
        <w:t>;</w:t>
      </w:r>
    </w:p>
    <w:p w:rsidR="00F90A65" w:rsidRPr="009368BA" w:rsidRDefault="00F90A65" w:rsidP="00F90A65">
      <w:pPr>
        <w:ind w:firstLine="720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по размеру дефицита бюджета – на 100</w:t>
      </w:r>
      <w:r w:rsidR="007D7FE5" w:rsidRPr="009368BA">
        <w:rPr>
          <w:sz w:val="27"/>
          <w:szCs w:val="27"/>
        </w:rPr>
        <w:t xml:space="preserve"> процентов</w:t>
      </w:r>
      <w:r w:rsidRPr="009368BA">
        <w:rPr>
          <w:sz w:val="27"/>
          <w:szCs w:val="27"/>
        </w:rPr>
        <w:t xml:space="preserve">, или на 216,1 тыс. рублей </w:t>
      </w:r>
      <w:r w:rsidR="002223BC" w:rsidRPr="009368BA">
        <w:rPr>
          <w:sz w:val="27"/>
          <w:szCs w:val="27"/>
        </w:rPr>
        <w:t xml:space="preserve">и </w:t>
      </w:r>
      <w:r w:rsidR="00914EBC" w:rsidRPr="009368BA">
        <w:rPr>
          <w:sz w:val="27"/>
          <w:szCs w:val="27"/>
        </w:rPr>
        <w:t>составил 216,1 тыс. рублей.</w:t>
      </w:r>
    </w:p>
    <w:p w:rsidR="00F90A65" w:rsidRPr="00BE6A4F" w:rsidRDefault="00F90A65" w:rsidP="00F90A65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3</w:t>
      </w:r>
      <w:r w:rsidR="007D7FE5" w:rsidRPr="009368BA">
        <w:rPr>
          <w:sz w:val="27"/>
          <w:szCs w:val="27"/>
        </w:rPr>
        <w:t>)в</w:t>
      </w:r>
      <w:r w:rsidRPr="009368BA">
        <w:rPr>
          <w:sz w:val="27"/>
          <w:szCs w:val="27"/>
        </w:rPr>
        <w:t xml:space="preserve"> 2014 году доходная часть бюджета Пермского сельского поселения исполнена в сумме 2</w:t>
      </w:r>
      <w:r w:rsidR="002223BC" w:rsidRPr="009368BA">
        <w:rPr>
          <w:sz w:val="27"/>
          <w:szCs w:val="27"/>
        </w:rPr>
        <w:t xml:space="preserve"> </w:t>
      </w:r>
      <w:r w:rsidRPr="009368BA">
        <w:rPr>
          <w:sz w:val="27"/>
          <w:szCs w:val="27"/>
        </w:rPr>
        <w:t xml:space="preserve">619,1 тыс. рублей, или 83,7 </w:t>
      </w:r>
      <w:r w:rsidR="007D7FE5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годовых плановых назначений (3128,5 тыс. рублей)</w:t>
      </w:r>
      <w:r w:rsidR="00BE6A4F">
        <w:rPr>
          <w:sz w:val="27"/>
          <w:szCs w:val="27"/>
        </w:rPr>
        <w:t xml:space="preserve">, </w:t>
      </w:r>
      <w:r w:rsidR="00215922">
        <w:rPr>
          <w:sz w:val="27"/>
          <w:szCs w:val="27"/>
        </w:rPr>
        <w:t>в том числе</w:t>
      </w:r>
      <w:r w:rsidR="00BE6A4F" w:rsidRPr="00BE6A4F">
        <w:rPr>
          <w:sz w:val="27"/>
          <w:szCs w:val="27"/>
        </w:rPr>
        <w:t>:</w:t>
      </w:r>
    </w:p>
    <w:p w:rsidR="00F90A65" w:rsidRPr="009368BA" w:rsidRDefault="00E76739" w:rsidP="00F90A65">
      <w:pPr>
        <w:ind w:firstLine="720"/>
        <w:jc w:val="both"/>
        <w:rPr>
          <w:sz w:val="27"/>
          <w:szCs w:val="27"/>
          <w:lang w:eastAsia="x-none"/>
        </w:rPr>
      </w:pPr>
      <w:r w:rsidRPr="009368BA">
        <w:rPr>
          <w:sz w:val="27"/>
          <w:szCs w:val="27"/>
        </w:rPr>
        <w:t>а</w:t>
      </w:r>
      <w:proofErr w:type="gramStart"/>
      <w:r w:rsidRPr="009368BA">
        <w:rPr>
          <w:sz w:val="27"/>
          <w:szCs w:val="27"/>
        </w:rPr>
        <w:t>)н</w:t>
      </w:r>
      <w:proofErr w:type="gramEnd"/>
      <w:r w:rsidR="00F90A65" w:rsidRPr="009368BA">
        <w:rPr>
          <w:rFonts w:eastAsiaTheme="minorHAnsi"/>
          <w:sz w:val="27"/>
          <w:szCs w:val="27"/>
          <w:lang w:eastAsia="x-none"/>
        </w:rPr>
        <w:t xml:space="preserve">алоговые доходы поступили в размере 673,4 тыс. рублей, или </w:t>
      </w:r>
      <w:r w:rsidR="00F90A65" w:rsidRPr="009368BA">
        <w:rPr>
          <w:sz w:val="27"/>
          <w:szCs w:val="27"/>
          <w:lang w:eastAsia="x-none"/>
        </w:rPr>
        <w:t>58,0</w:t>
      </w:r>
      <w:r w:rsidR="00F90A65" w:rsidRPr="009368BA">
        <w:rPr>
          <w:sz w:val="27"/>
          <w:szCs w:val="27"/>
          <w:lang w:val="x-none" w:eastAsia="x-none"/>
        </w:rPr>
        <w:t> </w:t>
      </w:r>
      <w:r w:rsidRPr="009368BA">
        <w:rPr>
          <w:sz w:val="27"/>
          <w:szCs w:val="27"/>
          <w:lang w:eastAsia="x-none"/>
        </w:rPr>
        <w:t>процента</w:t>
      </w:r>
      <w:r w:rsidR="00F90A65" w:rsidRPr="009368BA">
        <w:rPr>
          <w:sz w:val="27"/>
          <w:szCs w:val="27"/>
          <w:lang w:val="x-none" w:eastAsia="x-none"/>
        </w:rPr>
        <w:t xml:space="preserve"> бюджетных назначений</w:t>
      </w:r>
      <w:r w:rsidR="00F90A65" w:rsidRPr="009368BA">
        <w:rPr>
          <w:sz w:val="27"/>
          <w:szCs w:val="27"/>
          <w:lang w:eastAsia="x-none"/>
        </w:rPr>
        <w:t xml:space="preserve"> (1</w:t>
      </w:r>
      <w:r w:rsidR="002223BC" w:rsidRPr="009368BA">
        <w:rPr>
          <w:sz w:val="27"/>
          <w:szCs w:val="27"/>
          <w:lang w:eastAsia="x-none"/>
        </w:rPr>
        <w:t xml:space="preserve"> </w:t>
      </w:r>
      <w:r w:rsidR="00F90A65" w:rsidRPr="009368BA">
        <w:rPr>
          <w:sz w:val="27"/>
          <w:szCs w:val="27"/>
          <w:lang w:eastAsia="x-none"/>
        </w:rPr>
        <w:t xml:space="preserve">160,7 тыс. рублей), что ниже уровня 2013 года на 10,3 </w:t>
      </w:r>
      <w:r w:rsidR="007822C6" w:rsidRPr="009368BA">
        <w:rPr>
          <w:sz w:val="27"/>
          <w:szCs w:val="27"/>
          <w:lang w:eastAsia="x-none"/>
        </w:rPr>
        <w:t>процента</w:t>
      </w:r>
      <w:r w:rsidR="00F90A65" w:rsidRPr="009368BA">
        <w:rPr>
          <w:sz w:val="27"/>
          <w:szCs w:val="27"/>
          <w:lang w:eastAsia="x-none"/>
        </w:rPr>
        <w:t>, или на 77,5 тыс. рублей (в 2013 году – 750,9 тыс. рублей). Неисполнение плановых назначений в общей сумме 487,3 тыс. рублей сложилось по всем видам налоговых доходов, предусмотренных в бюджете сельского поселения, из них:</w:t>
      </w:r>
    </w:p>
    <w:p w:rsidR="00F90A65" w:rsidRPr="009368BA" w:rsidRDefault="00F90A65" w:rsidP="00F90A65">
      <w:pPr>
        <w:ind w:firstLine="720"/>
        <w:jc w:val="both"/>
        <w:rPr>
          <w:rFonts w:eastAsiaTheme="minorHAnsi"/>
          <w:sz w:val="27"/>
          <w:szCs w:val="27"/>
          <w:lang w:eastAsia="x-none"/>
        </w:rPr>
      </w:pPr>
      <w:r w:rsidRPr="009368BA">
        <w:rPr>
          <w:sz w:val="27"/>
          <w:szCs w:val="27"/>
          <w:lang w:eastAsia="x-none"/>
        </w:rPr>
        <w:t xml:space="preserve">по налогу на доходы физических лиц недополучено 193,4 тыс. рублей в связи </w:t>
      </w:r>
      <w:r w:rsidRPr="009368BA">
        <w:rPr>
          <w:rFonts w:eastAsiaTheme="minorHAnsi"/>
          <w:sz w:val="27"/>
          <w:szCs w:val="27"/>
          <w:lang w:eastAsia="x-none"/>
        </w:rPr>
        <w:t>с тем, что сельскохозяйственными предприятиями исчисленный налог перечислен в бюджет не в полном объеме;</w:t>
      </w:r>
    </w:p>
    <w:p w:rsidR="00F90A65" w:rsidRPr="00215922" w:rsidRDefault="00F90A65" w:rsidP="00F90A65">
      <w:pPr>
        <w:ind w:firstLine="720"/>
        <w:jc w:val="both"/>
        <w:rPr>
          <w:sz w:val="27"/>
          <w:szCs w:val="27"/>
        </w:rPr>
      </w:pPr>
      <w:r w:rsidRPr="009368BA">
        <w:rPr>
          <w:sz w:val="27"/>
          <w:szCs w:val="27"/>
          <w:lang w:eastAsia="x-none"/>
        </w:rPr>
        <w:t>по налогу на имущество физических лиц – 146,0 тыс. рублей</w:t>
      </w:r>
      <w:r w:rsidR="00215922" w:rsidRPr="00215922">
        <w:rPr>
          <w:sz w:val="27"/>
          <w:szCs w:val="27"/>
          <w:lang w:eastAsia="x-none"/>
        </w:rPr>
        <w:t>;</w:t>
      </w:r>
    </w:p>
    <w:p w:rsidR="00F90A65" w:rsidRPr="009368BA" w:rsidRDefault="003D7CA0" w:rsidP="00F90A65">
      <w:pPr>
        <w:ind w:firstLine="720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б</w:t>
      </w:r>
      <w:proofErr w:type="gramStart"/>
      <w:r w:rsidRPr="009368BA">
        <w:rPr>
          <w:sz w:val="27"/>
          <w:szCs w:val="27"/>
        </w:rPr>
        <w:t>)н</w:t>
      </w:r>
      <w:proofErr w:type="gramEnd"/>
      <w:r w:rsidR="00F90A65" w:rsidRPr="009368BA">
        <w:rPr>
          <w:rFonts w:eastAsiaTheme="minorHAnsi"/>
          <w:sz w:val="27"/>
          <w:szCs w:val="27"/>
          <w:lang w:eastAsia="x-none"/>
        </w:rPr>
        <w:t>еналоговые доходы</w:t>
      </w:r>
      <w:r w:rsidR="00F90A65" w:rsidRPr="009368BA">
        <w:rPr>
          <w:sz w:val="27"/>
          <w:szCs w:val="27"/>
        </w:rPr>
        <w:t xml:space="preserve"> поступили в объеме 192,2 тыс. рублей, или 89,7 </w:t>
      </w:r>
      <w:r w:rsidRPr="009368BA">
        <w:rPr>
          <w:sz w:val="27"/>
          <w:szCs w:val="27"/>
        </w:rPr>
        <w:t>процента</w:t>
      </w:r>
      <w:r w:rsidR="00F90A65" w:rsidRPr="009368BA">
        <w:rPr>
          <w:sz w:val="27"/>
          <w:szCs w:val="27"/>
        </w:rPr>
        <w:t xml:space="preserve"> годовых бюджетных назначений (214,3 тыс. рублей). По сравнению с уровнем 2013 года поступления увеличились на </w:t>
      </w:r>
      <w:r w:rsidRPr="009368BA">
        <w:rPr>
          <w:sz w:val="27"/>
          <w:szCs w:val="27"/>
        </w:rPr>
        <w:br/>
      </w:r>
      <w:r w:rsidR="00F90A65" w:rsidRPr="009368BA">
        <w:rPr>
          <w:sz w:val="27"/>
          <w:szCs w:val="27"/>
        </w:rPr>
        <w:t>13,5 тыс. рублей, или на 7,6 </w:t>
      </w:r>
      <w:r w:rsidRPr="009368BA">
        <w:rPr>
          <w:sz w:val="27"/>
          <w:szCs w:val="27"/>
        </w:rPr>
        <w:t>процента</w:t>
      </w:r>
      <w:r w:rsidR="00215922" w:rsidRPr="00215922">
        <w:rPr>
          <w:sz w:val="27"/>
          <w:szCs w:val="27"/>
          <w:lang w:eastAsia="x-none"/>
        </w:rPr>
        <w:t>;</w:t>
      </w:r>
    </w:p>
    <w:p w:rsidR="00F90A65" w:rsidRPr="009368BA" w:rsidRDefault="004D79D7" w:rsidP="00F90A65">
      <w:pPr>
        <w:ind w:firstLine="720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в</w:t>
      </w:r>
      <w:proofErr w:type="gramStart"/>
      <w:r w:rsidRPr="009368BA">
        <w:rPr>
          <w:sz w:val="27"/>
          <w:szCs w:val="27"/>
        </w:rPr>
        <w:t>)</w:t>
      </w:r>
      <w:r w:rsidR="00F90A65" w:rsidRPr="009368BA">
        <w:rPr>
          <w:sz w:val="27"/>
          <w:szCs w:val="27"/>
        </w:rPr>
        <w:t>б</w:t>
      </w:r>
      <w:proofErr w:type="gramEnd"/>
      <w:r w:rsidR="00F90A65" w:rsidRPr="009368BA">
        <w:rPr>
          <w:sz w:val="27"/>
          <w:szCs w:val="27"/>
        </w:rPr>
        <w:t>езвозмездны</w:t>
      </w:r>
      <w:r w:rsidR="00215922">
        <w:rPr>
          <w:sz w:val="27"/>
          <w:szCs w:val="27"/>
        </w:rPr>
        <w:t>е</w:t>
      </w:r>
      <w:r w:rsidR="00F90A65" w:rsidRPr="009368BA">
        <w:rPr>
          <w:sz w:val="27"/>
          <w:szCs w:val="27"/>
        </w:rPr>
        <w:t xml:space="preserve"> поступления составили 1</w:t>
      </w:r>
      <w:r w:rsidR="002223BC" w:rsidRPr="009368BA">
        <w:rPr>
          <w:sz w:val="27"/>
          <w:szCs w:val="27"/>
        </w:rPr>
        <w:t xml:space="preserve"> </w:t>
      </w:r>
      <w:r w:rsidR="00F90A65" w:rsidRPr="009368BA">
        <w:rPr>
          <w:sz w:val="27"/>
          <w:szCs w:val="27"/>
        </w:rPr>
        <w:t xml:space="preserve">753,5 тыс. рублей, или </w:t>
      </w:r>
      <w:r w:rsidR="00215922">
        <w:rPr>
          <w:sz w:val="27"/>
          <w:szCs w:val="27"/>
        </w:rPr>
        <w:br/>
      </w:r>
      <w:r w:rsidR="00F90A65" w:rsidRPr="009368BA">
        <w:rPr>
          <w:sz w:val="27"/>
          <w:szCs w:val="27"/>
        </w:rPr>
        <w:t xml:space="preserve">100 </w:t>
      </w:r>
      <w:r w:rsidRPr="009368BA">
        <w:rPr>
          <w:sz w:val="27"/>
          <w:szCs w:val="27"/>
        </w:rPr>
        <w:t>процентов</w:t>
      </w:r>
      <w:r w:rsidR="00F90A65" w:rsidRPr="009368BA">
        <w:rPr>
          <w:sz w:val="27"/>
          <w:szCs w:val="27"/>
        </w:rPr>
        <w:t xml:space="preserve"> годовых бюджетных назначений, из них </w:t>
      </w:r>
      <w:r w:rsidR="00F90A65" w:rsidRPr="009368BA">
        <w:rPr>
          <w:sz w:val="27"/>
          <w:szCs w:val="27"/>
          <w:lang w:eastAsia="x-none"/>
        </w:rPr>
        <w:t>дотации на выравнивание бюджетной обеспеченности – 1</w:t>
      </w:r>
      <w:r w:rsidR="002223BC" w:rsidRPr="009368BA">
        <w:rPr>
          <w:sz w:val="27"/>
          <w:szCs w:val="27"/>
          <w:lang w:eastAsia="x-none"/>
        </w:rPr>
        <w:t xml:space="preserve"> </w:t>
      </w:r>
      <w:r w:rsidR="00F90A65" w:rsidRPr="009368BA">
        <w:rPr>
          <w:sz w:val="27"/>
          <w:szCs w:val="27"/>
          <w:lang w:eastAsia="x-none"/>
        </w:rPr>
        <w:t>519,0 тыс. рублей; на поддержку мер по обеспечению сбалансированности бюджетов – 116,0 тыс. рублей.</w:t>
      </w:r>
      <w:r w:rsidR="00F90A65" w:rsidRPr="009368BA">
        <w:rPr>
          <w:sz w:val="27"/>
          <w:szCs w:val="27"/>
        </w:rPr>
        <w:t xml:space="preserve"> </w:t>
      </w:r>
    </w:p>
    <w:p w:rsidR="00F90A65" w:rsidRPr="00215922" w:rsidRDefault="00F90A65" w:rsidP="00F90A65">
      <w:pPr>
        <w:ind w:firstLine="720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Удельный вес поступивших из краевого бюджета дотаций </w:t>
      </w:r>
      <w:r w:rsidR="002223BC" w:rsidRPr="009368BA">
        <w:rPr>
          <w:sz w:val="27"/>
          <w:szCs w:val="27"/>
        </w:rPr>
        <w:br/>
      </w:r>
      <w:r w:rsidRPr="009368BA">
        <w:rPr>
          <w:sz w:val="27"/>
          <w:szCs w:val="27"/>
        </w:rPr>
        <w:t>(1</w:t>
      </w:r>
      <w:r w:rsidR="002223BC" w:rsidRPr="009368BA">
        <w:rPr>
          <w:sz w:val="27"/>
          <w:szCs w:val="27"/>
        </w:rPr>
        <w:t xml:space="preserve"> </w:t>
      </w:r>
      <w:r w:rsidRPr="009368BA">
        <w:rPr>
          <w:sz w:val="27"/>
          <w:szCs w:val="27"/>
        </w:rPr>
        <w:t xml:space="preserve">635,0 тыс. рублей) составляет 62,4 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общей суммы полученных в </w:t>
      </w:r>
      <w:r w:rsidR="0063642C">
        <w:rPr>
          <w:sz w:val="27"/>
          <w:szCs w:val="27"/>
        </w:rPr>
        <w:br/>
      </w:r>
      <w:bookmarkStart w:id="0" w:name="_GoBack"/>
      <w:bookmarkEnd w:id="0"/>
      <w:r w:rsidRPr="009368BA">
        <w:rPr>
          <w:sz w:val="27"/>
          <w:szCs w:val="27"/>
        </w:rPr>
        <w:t>2014 году доходов (2</w:t>
      </w:r>
      <w:r w:rsidR="002223BC" w:rsidRPr="009368BA">
        <w:rPr>
          <w:sz w:val="27"/>
          <w:szCs w:val="27"/>
        </w:rPr>
        <w:t xml:space="preserve"> </w:t>
      </w:r>
      <w:r w:rsidR="00215922">
        <w:rPr>
          <w:sz w:val="27"/>
          <w:szCs w:val="27"/>
        </w:rPr>
        <w:t>619,1 тыс. рублей)</w:t>
      </w:r>
      <w:r w:rsidR="00215922" w:rsidRPr="00215922">
        <w:rPr>
          <w:sz w:val="27"/>
          <w:szCs w:val="27"/>
        </w:rPr>
        <w:t>;</w:t>
      </w:r>
    </w:p>
    <w:p w:rsidR="00F90A65" w:rsidRPr="00F74AE9" w:rsidRDefault="00F90A65" w:rsidP="00F90A65">
      <w:pPr>
        <w:ind w:firstLine="708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4</w:t>
      </w:r>
      <w:r w:rsidR="004D79D7" w:rsidRPr="009368BA">
        <w:rPr>
          <w:sz w:val="27"/>
          <w:szCs w:val="27"/>
        </w:rPr>
        <w:t>)в</w:t>
      </w:r>
      <w:r w:rsidRPr="009368BA">
        <w:rPr>
          <w:rFonts w:eastAsia="Calibri"/>
          <w:sz w:val="27"/>
          <w:szCs w:val="27"/>
          <w:lang w:eastAsia="en-US"/>
        </w:rPr>
        <w:t xml:space="preserve"> 2014 году расходы бюджета сельского поселения исполнены в сумме </w:t>
      </w:r>
      <w:r w:rsidR="00F74AE9">
        <w:rPr>
          <w:rFonts w:eastAsia="Calibri"/>
          <w:sz w:val="27"/>
          <w:szCs w:val="27"/>
          <w:lang w:eastAsia="en-US"/>
        </w:rPr>
        <w:br/>
      </w:r>
      <w:r w:rsidRPr="009368BA">
        <w:rPr>
          <w:rFonts w:eastAsia="Calibri"/>
          <w:sz w:val="27"/>
          <w:szCs w:val="27"/>
          <w:lang w:eastAsia="en-US"/>
        </w:rPr>
        <w:t>2</w:t>
      </w:r>
      <w:r w:rsidR="002223BC" w:rsidRPr="009368BA">
        <w:rPr>
          <w:rFonts w:eastAsia="Calibri"/>
          <w:sz w:val="27"/>
          <w:szCs w:val="27"/>
          <w:lang w:eastAsia="en-US"/>
        </w:rPr>
        <w:t xml:space="preserve"> </w:t>
      </w:r>
      <w:r w:rsidRPr="009368BA">
        <w:rPr>
          <w:rFonts w:eastAsia="Calibri"/>
          <w:sz w:val="27"/>
          <w:szCs w:val="27"/>
          <w:lang w:eastAsia="en-US"/>
        </w:rPr>
        <w:t xml:space="preserve">491,6 тыс. рублей, или 74,5 </w:t>
      </w:r>
      <w:r w:rsidR="007822C6" w:rsidRPr="009368BA">
        <w:rPr>
          <w:rFonts w:eastAsia="Calibri"/>
          <w:sz w:val="27"/>
          <w:szCs w:val="27"/>
          <w:lang w:eastAsia="en-US"/>
        </w:rPr>
        <w:t>процента</w:t>
      </w:r>
      <w:r w:rsidRPr="009368BA">
        <w:rPr>
          <w:rFonts w:eastAsia="Calibri"/>
          <w:sz w:val="27"/>
          <w:szCs w:val="27"/>
          <w:lang w:eastAsia="en-US"/>
        </w:rPr>
        <w:t xml:space="preserve"> планируемого объема </w:t>
      </w:r>
      <w:r w:rsidR="002223BC" w:rsidRPr="009368BA">
        <w:rPr>
          <w:rFonts w:eastAsia="Calibri"/>
          <w:sz w:val="27"/>
          <w:szCs w:val="27"/>
          <w:lang w:eastAsia="en-US"/>
        </w:rPr>
        <w:br/>
      </w:r>
      <w:r w:rsidRPr="009368BA">
        <w:rPr>
          <w:rFonts w:eastAsia="Calibri"/>
          <w:sz w:val="27"/>
          <w:szCs w:val="27"/>
          <w:lang w:eastAsia="en-US"/>
        </w:rPr>
        <w:t>(3</w:t>
      </w:r>
      <w:r w:rsidR="002223BC" w:rsidRPr="009368BA">
        <w:rPr>
          <w:rFonts w:eastAsia="Calibri"/>
          <w:sz w:val="27"/>
          <w:szCs w:val="27"/>
          <w:lang w:eastAsia="en-US"/>
        </w:rPr>
        <w:t xml:space="preserve"> </w:t>
      </w:r>
      <w:r w:rsidRPr="009368BA">
        <w:rPr>
          <w:rFonts w:eastAsia="Calibri"/>
          <w:sz w:val="27"/>
          <w:szCs w:val="27"/>
          <w:lang w:eastAsia="en-US"/>
        </w:rPr>
        <w:t xml:space="preserve">344,6 тыс. рублей). </w:t>
      </w:r>
      <w:r w:rsidRPr="009368BA">
        <w:rPr>
          <w:sz w:val="27"/>
          <w:szCs w:val="27"/>
        </w:rPr>
        <w:t xml:space="preserve">Основная доля исполненных расходов приходится на разделы "Общегосударственные вопросы" (56,1 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в общем объеме произведенных расходов) и "Культура, кинематография" (36,5 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>). Удельный вес расходов по разделу "Национальная оборона" составляет 4,7 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, по разделу "Национальная экономика" – 2,7 </w:t>
      </w:r>
      <w:r w:rsidR="007822C6" w:rsidRPr="009368BA">
        <w:rPr>
          <w:sz w:val="27"/>
          <w:szCs w:val="27"/>
        </w:rPr>
        <w:t>процента</w:t>
      </w:r>
      <w:r w:rsidR="00F74AE9" w:rsidRPr="00F74AE9">
        <w:rPr>
          <w:sz w:val="27"/>
          <w:szCs w:val="27"/>
        </w:rPr>
        <w:t>;</w:t>
      </w:r>
    </w:p>
    <w:p w:rsidR="00F90A65" w:rsidRPr="009368BA" w:rsidRDefault="00CF6EC8" w:rsidP="00F90A65">
      <w:pPr>
        <w:ind w:firstLine="708"/>
        <w:jc w:val="both"/>
        <w:rPr>
          <w:sz w:val="27"/>
          <w:szCs w:val="27"/>
        </w:rPr>
      </w:pPr>
      <w:r w:rsidRPr="009368BA">
        <w:rPr>
          <w:sz w:val="27"/>
          <w:szCs w:val="27"/>
        </w:rPr>
        <w:lastRenderedPageBreak/>
        <w:t>а</w:t>
      </w:r>
      <w:proofErr w:type="gramStart"/>
      <w:r w:rsidRPr="009368BA">
        <w:rPr>
          <w:sz w:val="27"/>
          <w:szCs w:val="27"/>
        </w:rPr>
        <w:t>)в</w:t>
      </w:r>
      <w:proofErr w:type="gramEnd"/>
      <w:r w:rsidR="00F90A65" w:rsidRPr="009368BA">
        <w:rPr>
          <w:sz w:val="27"/>
          <w:szCs w:val="27"/>
        </w:rPr>
        <w:t xml:space="preserve"> соответствии с </w:t>
      </w:r>
      <w:r w:rsidR="007A54D9">
        <w:rPr>
          <w:sz w:val="27"/>
          <w:szCs w:val="27"/>
        </w:rPr>
        <w:t>С</w:t>
      </w:r>
      <w:r w:rsidR="00F90A65" w:rsidRPr="009368BA">
        <w:rPr>
          <w:sz w:val="27"/>
          <w:szCs w:val="27"/>
        </w:rPr>
        <w:t xml:space="preserve">оглашением бюджету </w:t>
      </w:r>
      <w:proofErr w:type="spellStart"/>
      <w:r w:rsidR="00F90A65" w:rsidRPr="009368BA">
        <w:rPr>
          <w:sz w:val="27"/>
          <w:szCs w:val="27"/>
        </w:rPr>
        <w:t>Ольгинского</w:t>
      </w:r>
      <w:proofErr w:type="spellEnd"/>
      <w:r w:rsidR="00F90A65" w:rsidRPr="009368BA">
        <w:rPr>
          <w:sz w:val="27"/>
          <w:szCs w:val="27"/>
        </w:rPr>
        <w:t xml:space="preserve"> муниципального района из бюджета поселения предоставлены межбюджетные трансферты в общей сумме 1</w:t>
      </w:r>
      <w:r w:rsidR="002223BC" w:rsidRPr="009368BA">
        <w:rPr>
          <w:sz w:val="27"/>
          <w:szCs w:val="27"/>
        </w:rPr>
        <w:t xml:space="preserve"> </w:t>
      </w:r>
      <w:r w:rsidR="00F90A65" w:rsidRPr="009368BA">
        <w:rPr>
          <w:sz w:val="27"/>
          <w:szCs w:val="27"/>
        </w:rPr>
        <w:t xml:space="preserve">002,4 тыс. рублей, или 74,9 </w:t>
      </w:r>
      <w:r w:rsidR="007822C6" w:rsidRPr="009368BA">
        <w:rPr>
          <w:sz w:val="27"/>
          <w:szCs w:val="27"/>
        </w:rPr>
        <w:t>процента</w:t>
      </w:r>
      <w:r w:rsidR="00F90A65" w:rsidRPr="009368BA">
        <w:rPr>
          <w:sz w:val="27"/>
          <w:szCs w:val="27"/>
        </w:rPr>
        <w:t xml:space="preserve"> (план – </w:t>
      </w:r>
      <w:r w:rsidR="007A54D9">
        <w:rPr>
          <w:sz w:val="27"/>
          <w:szCs w:val="27"/>
        </w:rPr>
        <w:br/>
      </w:r>
      <w:r w:rsidR="00F90A65" w:rsidRPr="009368BA">
        <w:rPr>
          <w:sz w:val="27"/>
          <w:szCs w:val="27"/>
        </w:rPr>
        <w:t>1</w:t>
      </w:r>
      <w:r w:rsidR="002223BC" w:rsidRPr="009368BA">
        <w:rPr>
          <w:sz w:val="27"/>
          <w:szCs w:val="27"/>
        </w:rPr>
        <w:t xml:space="preserve"> </w:t>
      </w:r>
      <w:r w:rsidR="00F90A65" w:rsidRPr="009368BA">
        <w:rPr>
          <w:sz w:val="27"/>
          <w:szCs w:val="27"/>
        </w:rPr>
        <w:t>338,0 тыс. рублей), из них:</w:t>
      </w:r>
    </w:p>
    <w:p w:rsidR="00F90A65" w:rsidRPr="009368BA" w:rsidRDefault="00F90A65" w:rsidP="00F90A65">
      <w:pPr>
        <w:ind w:firstLine="708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по разделу 0100 "Общегосударственные вопросы" – 93,8 тыс. рублей, или 75,0 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(125,0 тыс. рублей);</w:t>
      </w:r>
    </w:p>
    <w:p w:rsidR="00F90A65" w:rsidRPr="009368BA" w:rsidRDefault="00F90A65" w:rsidP="00F90A65">
      <w:pPr>
        <w:ind w:firstLine="741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по разделу 0800 "Культура, кинематография" – 908,6 тыс. рублей, или 74,9 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(1213,0 тыс. рублей).</w:t>
      </w:r>
    </w:p>
    <w:p w:rsidR="00F90A65" w:rsidRPr="009368BA" w:rsidRDefault="00F90A65" w:rsidP="00F90A65">
      <w:pPr>
        <w:ind w:firstLine="741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Администрацией Пермского сельского поселения не обеспечено в установленном порядке предоставление финансовых средств </w:t>
      </w:r>
      <w:proofErr w:type="spellStart"/>
      <w:r w:rsidRPr="009368BA">
        <w:rPr>
          <w:sz w:val="27"/>
          <w:szCs w:val="27"/>
        </w:rPr>
        <w:t>Ольгинскому</w:t>
      </w:r>
      <w:proofErr w:type="spellEnd"/>
      <w:r w:rsidRPr="009368BA">
        <w:rPr>
          <w:sz w:val="27"/>
          <w:szCs w:val="27"/>
        </w:rPr>
        <w:t xml:space="preserve"> муниципальному району для осуществления полномочий по решению вопросов местного значения, что является неисполнением условий, установленных </w:t>
      </w:r>
      <w:r w:rsidR="007A54D9">
        <w:rPr>
          <w:sz w:val="27"/>
          <w:szCs w:val="27"/>
        </w:rPr>
        <w:t>С</w:t>
      </w:r>
      <w:r w:rsidRPr="009368BA">
        <w:rPr>
          <w:sz w:val="27"/>
          <w:szCs w:val="27"/>
        </w:rPr>
        <w:t>оглашени</w:t>
      </w:r>
      <w:r w:rsidR="007A54D9">
        <w:rPr>
          <w:sz w:val="27"/>
          <w:szCs w:val="27"/>
        </w:rPr>
        <w:t xml:space="preserve">ем и </w:t>
      </w:r>
      <w:r w:rsidRPr="009368BA">
        <w:rPr>
          <w:sz w:val="27"/>
          <w:szCs w:val="27"/>
        </w:rPr>
        <w:t>объясняется недостаточностью сре</w:t>
      </w:r>
      <w:proofErr w:type="gramStart"/>
      <w:r w:rsidRPr="009368BA">
        <w:rPr>
          <w:sz w:val="27"/>
          <w:szCs w:val="27"/>
        </w:rPr>
        <w:t xml:space="preserve">дств </w:t>
      </w:r>
      <w:r w:rsidR="007A54D9">
        <w:rPr>
          <w:sz w:val="27"/>
          <w:szCs w:val="27"/>
        </w:rPr>
        <w:t>в б</w:t>
      </w:r>
      <w:proofErr w:type="gramEnd"/>
      <w:r w:rsidR="007A54D9">
        <w:rPr>
          <w:sz w:val="27"/>
          <w:szCs w:val="27"/>
        </w:rPr>
        <w:t xml:space="preserve">юджете поселения </w:t>
      </w:r>
      <w:r w:rsidRPr="009368BA">
        <w:rPr>
          <w:sz w:val="27"/>
          <w:szCs w:val="27"/>
        </w:rPr>
        <w:t>в связи с невыполнением плановых показателей по поступлению налоговых и неналоговых доходов</w:t>
      </w:r>
      <w:r w:rsidR="00673B44" w:rsidRPr="009368BA">
        <w:rPr>
          <w:sz w:val="27"/>
          <w:szCs w:val="27"/>
        </w:rPr>
        <w:t>;</w:t>
      </w:r>
    </w:p>
    <w:p w:rsidR="00F90A65" w:rsidRPr="009368BA" w:rsidRDefault="00CF6EC8" w:rsidP="00F90A65">
      <w:pPr>
        <w:ind w:firstLine="709"/>
        <w:jc w:val="both"/>
        <w:rPr>
          <w:sz w:val="27"/>
          <w:szCs w:val="27"/>
          <w:lang w:eastAsia="x-none"/>
        </w:rPr>
      </w:pPr>
      <w:r w:rsidRPr="009368BA">
        <w:rPr>
          <w:sz w:val="27"/>
          <w:szCs w:val="27"/>
        </w:rPr>
        <w:t>б</w:t>
      </w:r>
      <w:proofErr w:type="gramStart"/>
      <w:r w:rsidRPr="009368BA">
        <w:rPr>
          <w:sz w:val="27"/>
          <w:szCs w:val="27"/>
        </w:rPr>
        <w:t>)б</w:t>
      </w:r>
      <w:proofErr w:type="gramEnd"/>
      <w:r w:rsidR="00F90A65" w:rsidRPr="009368BA">
        <w:rPr>
          <w:sz w:val="27"/>
          <w:szCs w:val="27"/>
        </w:rPr>
        <w:t>юджетные ассигнования на благоустройство сельского поселения, предусмотренные в 2014 году по разделу "Жилищно-коммунальное хозяйство" в сумме 174,0 тыс. руб</w:t>
      </w:r>
      <w:r w:rsidR="007A54D9">
        <w:rPr>
          <w:sz w:val="27"/>
          <w:szCs w:val="27"/>
        </w:rPr>
        <w:t>лей, не освоены в полном объеме</w:t>
      </w:r>
      <w:r w:rsidRPr="009368BA">
        <w:rPr>
          <w:sz w:val="27"/>
          <w:szCs w:val="27"/>
        </w:rPr>
        <w:t>;</w:t>
      </w:r>
      <w:r w:rsidR="00F90A65" w:rsidRPr="009368BA">
        <w:rPr>
          <w:sz w:val="27"/>
          <w:szCs w:val="27"/>
          <w:lang w:eastAsia="x-none"/>
        </w:rPr>
        <w:t xml:space="preserve"> </w:t>
      </w:r>
    </w:p>
    <w:p w:rsidR="00F90A65" w:rsidRPr="009368BA" w:rsidRDefault="00F90A65" w:rsidP="00F90A65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5</w:t>
      </w:r>
      <w:r w:rsidR="00CF6EC8" w:rsidRPr="009368BA">
        <w:rPr>
          <w:sz w:val="27"/>
          <w:szCs w:val="27"/>
        </w:rPr>
        <w:t>)в</w:t>
      </w:r>
      <w:r w:rsidRPr="009368BA">
        <w:rPr>
          <w:sz w:val="27"/>
          <w:szCs w:val="27"/>
        </w:rPr>
        <w:t xml:space="preserve"> 2014 году из двух утвержденных долгосрочных </w:t>
      </w:r>
      <w:r w:rsidR="000B07F9" w:rsidRPr="009368BA">
        <w:rPr>
          <w:sz w:val="27"/>
          <w:szCs w:val="27"/>
        </w:rPr>
        <w:t xml:space="preserve">муниципальных </w:t>
      </w:r>
      <w:r w:rsidRPr="009368BA">
        <w:rPr>
          <w:sz w:val="27"/>
          <w:szCs w:val="27"/>
        </w:rPr>
        <w:t>целевых программ финансирование производилось по одной, а именно по программе "Модернизация дорожной сети Пермского сельского поселения</w:t>
      </w:r>
      <w:r w:rsidRPr="009368BA">
        <w:rPr>
          <w:sz w:val="27"/>
          <w:szCs w:val="27"/>
        </w:rPr>
        <w:br/>
        <w:t xml:space="preserve">на 2014-2017годы" в объеме 67,0 тыс. рублей, или 16,8 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годовых бюджетных назначений (398,0 тыс. рублей). Средства направлены на реализацию мероприятий по содержанию автомобильных дорог и инженерных сооружений на них в границах сельского поселения в рамках благоустройства. Расходы произведены за выполненные работы в соответствии с заключенными муниципальными контрактами.</w:t>
      </w:r>
    </w:p>
    <w:p w:rsidR="00F90A65" w:rsidRPr="009368BA" w:rsidRDefault="00F90A65" w:rsidP="00F90A65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Бюджетные ассигнования на реализацию долгосрочной </w:t>
      </w:r>
      <w:r w:rsidR="000B07F9" w:rsidRPr="009368BA">
        <w:rPr>
          <w:sz w:val="27"/>
          <w:szCs w:val="27"/>
        </w:rPr>
        <w:t xml:space="preserve">муниципальной </w:t>
      </w:r>
      <w:r w:rsidRPr="009368BA">
        <w:rPr>
          <w:sz w:val="27"/>
          <w:szCs w:val="27"/>
        </w:rPr>
        <w:t xml:space="preserve">целевой программы "Противодействие коррупции в Пермском сельском поселении </w:t>
      </w:r>
      <w:proofErr w:type="spellStart"/>
      <w:r w:rsidRPr="009368BA">
        <w:rPr>
          <w:sz w:val="27"/>
          <w:szCs w:val="27"/>
        </w:rPr>
        <w:t>Ольгинского</w:t>
      </w:r>
      <w:proofErr w:type="spellEnd"/>
      <w:r w:rsidRPr="009368BA">
        <w:rPr>
          <w:sz w:val="27"/>
          <w:szCs w:val="27"/>
        </w:rPr>
        <w:t xml:space="preserve"> муниципального района на 2012-2015 годы" в бюджете сельского поселения на 2014 год не предусмотрены. </w:t>
      </w:r>
      <w:r w:rsidR="000B07F9" w:rsidRPr="009368BA">
        <w:rPr>
          <w:sz w:val="27"/>
          <w:szCs w:val="27"/>
        </w:rPr>
        <w:t>Кроме того,</w:t>
      </w:r>
      <w:r w:rsidRPr="009368BA">
        <w:rPr>
          <w:sz w:val="27"/>
          <w:szCs w:val="27"/>
        </w:rPr>
        <w:t xml:space="preserve"> в структуре указанной программы отсутствует ресурсное обеспечение на реализацию мероприятий. </w:t>
      </w:r>
    </w:p>
    <w:p w:rsidR="00D11C14" w:rsidRPr="009368BA" w:rsidRDefault="00D11C14" w:rsidP="00D11C14">
      <w:pPr>
        <w:ind w:firstLine="708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Согласно решению о бюджете Пермского сельского поселения на </w:t>
      </w:r>
      <w:r w:rsidRPr="009368BA">
        <w:rPr>
          <w:sz w:val="27"/>
          <w:szCs w:val="27"/>
        </w:rPr>
        <w:br/>
        <w:t>2014 год предусмотрены расходные обязательства на благоустройство сельского поселения, обеспечение деятельности учреждений культуры, однако администрацией Пермского сельского поселения не разработаны и не утверждены муниципальные программы, направленные на достижение целей и решени</w:t>
      </w:r>
      <w:r w:rsidR="002D626D">
        <w:rPr>
          <w:sz w:val="27"/>
          <w:szCs w:val="27"/>
        </w:rPr>
        <w:t>е</w:t>
      </w:r>
      <w:r w:rsidRPr="009368BA">
        <w:rPr>
          <w:sz w:val="27"/>
          <w:szCs w:val="27"/>
        </w:rPr>
        <w:t xml:space="preserve"> задач по вышеуказанным видам деятельности.</w:t>
      </w:r>
    </w:p>
    <w:p w:rsidR="00F90A65" w:rsidRPr="009368BA" w:rsidRDefault="00F90A65" w:rsidP="00F90A65">
      <w:pPr>
        <w:ind w:firstLine="709"/>
        <w:jc w:val="both"/>
        <w:rPr>
          <w:snapToGrid w:val="0"/>
          <w:sz w:val="27"/>
          <w:szCs w:val="27"/>
        </w:rPr>
      </w:pPr>
    </w:p>
    <w:p w:rsidR="002D4699" w:rsidRPr="002D4699" w:rsidRDefault="004F60FC" w:rsidP="002D4699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3.</w:t>
      </w:r>
      <w:r w:rsidR="002D626D">
        <w:rPr>
          <w:sz w:val="27"/>
          <w:szCs w:val="27"/>
        </w:rPr>
        <w:t>Рекомендовать</w:t>
      </w:r>
      <w:r w:rsidR="006356A1" w:rsidRPr="009368BA">
        <w:rPr>
          <w:sz w:val="27"/>
          <w:szCs w:val="27"/>
        </w:rPr>
        <w:t xml:space="preserve"> администрации </w:t>
      </w:r>
      <w:proofErr w:type="spellStart"/>
      <w:r w:rsidR="00D11C14" w:rsidRPr="009368BA">
        <w:rPr>
          <w:sz w:val="27"/>
          <w:szCs w:val="27"/>
        </w:rPr>
        <w:t>Ольгинского</w:t>
      </w:r>
      <w:proofErr w:type="spellEnd"/>
      <w:r w:rsidR="00D11C14" w:rsidRPr="009368BA">
        <w:rPr>
          <w:sz w:val="27"/>
          <w:szCs w:val="27"/>
        </w:rPr>
        <w:t xml:space="preserve"> муниципального района</w:t>
      </w:r>
      <w:r w:rsidR="002D4699">
        <w:rPr>
          <w:sz w:val="27"/>
          <w:szCs w:val="27"/>
        </w:rPr>
        <w:t xml:space="preserve"> Приморского края принять меры по устранению нарушений и замечаний, выявленных в ходе проверки Контрольно-счетной палаты Приморского края.</w:t>
      </w:r>
    </w:p>
    <w:p w:rsidR="00EE1184" w:rsidRPr="009368BA" w:rsidRDefault="00EE1184" w:rsidP="002D4699">
      <w:pPr>
        <w:rPr>
          <w:sz w:val="27"/>
          <w:szCs w:val="27"/>
          <w:highlight w:val="yellow"/>
        </w:rPr>
      </w:pPr>
    </w:p>
    <w:p w:rsidR="00D11C14" w:rsidRPr="009368BA" w:rsidRDefault="00A051D3" w:rsidP="006672FD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4.</w:t>
      </w:r>
      <w:r w:rsidR="004F60FC" w:rsidRPr="009368BA">
        <w:rPr>
          <w:sz w:val="27"/>
          <w:szCs w:val="27"/>
        </w:rPr>
        <w:t xml:space="preserve">Рекомендовать </w:t>
      </w:r>
      <w:r w:rsidR="00981E65" w:rsidRPr="009368BA">
        <w:rPr>
          <w:sz w:val="27"/>
          <w:szCs w:val="27"/>
        </w:rPr>
        <w:t>администрации</w:t>
      </w:r>
      <w:r w:rsidR="006356A1" w:rsidRPr="009368BA">
        <w:rPr>
          <w:sz w:val="27"/>
          <w:szCs w:val="27"/>
        </w:rPr>
        <w:t xml:space="preserve"> </w:t>
      </w:r>
      <w:r w:rsidR="006672FD" w:rsidRPr="009368BA">
        <w:rPr>
          <w:sz w:val="27"/>
          <w:szCs w:val="27"/>
        </w:rPr>
        <w:t xml:space="preserve">Пермского сельского поселения </w:t>
      </w:r>
      <w:r w:rsidR="006356A1" w:rsidRPr="009368BA">
        <w:rPr>
          <w:sz w:val="27"/>
          <w:szCs w:val="27"/>
        </w:rPr>
        <w:br/>
      </w:r>
      <w:proofErr w:type="spellStart"/>
      <w:r w:rsidR="006672FD" w:rsidRPr="009368BA">
        <w:rPr>
          <w:sz w:val="27"/>
          <w:szCs w:val="27"/>
        </w:rPr>
        <w:t>Ольгинского</w:t>
      </w:r>
      <w:proofErr w:type="spellEnd"/>
      <w:r w:rsidR="006672FD" w:rsidRPr="009368BA">
        <w:rPr>
          <w:sz w:val="27"/>
          <w:szCs w:val="27"/>
        </w:rPr>
        <w:t xml:space="preserve"> муниципального района Приморского края </w:t>
      </w:r>
      <w:r w:rsidR="00D11C14" w:rsidRPr="009368BA">
        <w:rPr>
          <w:sz w:val="27"/>
          <w:szCs w:val="27"/>
        </w:rPr>
        <w:t xml:space="preserve">разработать и утвердить муниципальные программы, предусмотренные </w:t>
      </w:r>
      <w:r w:rsidR="002223BC" w:rsidRPr="009368BA">
        <w:rPr>
          <w:sz w:val="27"/>
          <w:szCs w:val="27"/>
        </w:rPr>
        <w:t>для</w:t>
      </w:r>
      <w:r w:rsidR="00D11C14" w:rsidRPr="009368BA">
        <w:rPr>
          <w:sz w:val="27"/>
          <w:szCs w:val="27"/>
        </w:rPr>
        <w:t xml:space="preserve"> реализаци</w:t>
      </w:r>
      <w:r w:rsidR="002223BC" w:rsidRPr="009368BA">
        <w:rPr>
          <w:sz w:val="27"/>
          <w:szCs w:val="27"/>
        </w:rPr>
        <w:t>и</w:t>
      </w:r>
      <w:r w:rsidR="00D11C14" w:rsidRPr="009368BA">
        <w:rPr>
          <w:sz w:val="27"/>
          <w:szCs w:val="27"/>
        </w:rPr>
        <w:t xml:space="preserve"> </w:t>
      </w:r>
      <w:r w:rsidR="00D11C14" w:rsidRPr="009368BA">
        <w:rPr>
          <w:sz w:val="27"/>
          <w:szCs w:val="27"/>
        </w:rPr>
        <w:lastRenderedPageBreak/>
        <w:t>вопросов местного самоуправления, таких как благоустройство сельского поселения; обеспечение деятельности учреждений культуры.</w:t>
      </w:r>
    </w:p>
    <w:p w:rsidR="00D11C14" w:rsidRPr="009368BA" w:rsidRDefault="00D11C14" w:rsidP="004F60FC">
      <w:pPr>
        <w:ind w:firstLine="709"/>
        <w:jc w:val="both"/>
        <w:rPr>
          <w:sz w:val="27"/>
          <w:szCs w:val="27"/>
        </w:rPr>
      </w:pPr>
    </w:p>
    <w:p w:rsidR="0015582E" w:rsidRPr="009368BA" w:rsidRDefault="00A051D3" w:rsidP="0015582E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5</w:t>
      </w:r>
      <w:r w:rsidR="0015582E" w:rsidRPr="009368BA">
        <w:rPr>
          <w:sz w:val="27"/>
          <w:szCs w:val="27"/>
        </w:rPr>
        <w:t xml:space="preserve">.Направить настоящее решение в </w:t>
      </w:r>
      <w:r w:rsidR="00E06695" w:rsidRPr="009368BA">
        <w:rPr>
          <w:sz w:val="27"/>
          <w:szCs w:val="27"/>
        </w:rPr>
        <w:t>а</w:t>
      </w:r>
      <w:r w:rsidR="00565BF8" w:rsidRPr="009368BA">
        <w:rPr>
          <w:sz w:val="27"/>
          <w:szCs w:val="27"/>
        </w:rPr>
        <w:t>дминистрацию</w:t>
      </w:r>
      <w:r w:rsidR="0015582E" w:rsidRPr="009368BA">
        <w:rPr>
          <w:sz w:val="27"/>
          <w:szCs w:val="27"/>
        </w:rPr>
        <w:t xml:space="preserve"> </w:t>
      </w:r>
      <w:proofErr w:type="spellStart"/>
      <w:r w:rsidR="00981E65" w:rsidRPr="009368BA">
        <w:rPr>
          <w:sz w:val="27"/>
          <w:szCs w:val="27"/>
        </w:rPr>
        <w:t>Ольгинского</w:t>
      </w:r>
      <w:proofErr w:type="spellEnd"/>
      <w:r w:rsidR="00981E65" w:rsidRPr="009368BA">
        <w:rPr>
          <w:sz w:val="27"/>
          <w:szCs w:val="27"/>
        </w:rPr>
        <w:t xml:space="preserve"> муниципального района Приморского края, администраци</w:t>
      </w:r>
      <w:r w:rsidR="009368BA">
        <w:rPr>
          <w:sz w:val="27"/>
          <w:szCs w:val="27"/>
        </w:rPr>
        <w:t>ю</w:t>
      </w:r>
      <w:r w:rsidR="00981E65" w:rsidRPr="009368BA">
        <w:rPr>
          <w:sz w:val="27"/>
          <w:szCs w:val="27"/>
        </w:rPr>
        <w:t xml:space="preserve"> Пермского сельского поселения </w:t>
      </w:r>
      <w:proofErr w:type="spellStart"/>
      <w:r w:rsidR="00981E65" w:rsidRPr="009368BA">
        <w:rPr>
          <w:sz w:val="27"/>
          <w:szCs w:val="27"/>
        </w:rPr>
        <w:t>Ольгинского</w:t>
      </w:r>
      <w:proofErr w:type="spellEnd"/>
      <w:r w:rsidR="00981E65" w:rsidRPr="009368BA">
        <w:rPr>
          <w:sz w:val="27"/>
          <w:szCs w:val="27"/>
        </w:rPr>
        <w:t xml:space="preserve"> муниципального района Приморского</w:t>
      </w:r>
      <w:r w:rsidR="00843B6B">
        <w:rPr>
          <w:sz w:val="27"/>
          <w:szCs w:val="27"/>
        </w:rPr>
        <w:t xml:space="preserve"> края,</w:t>
      </w:r>
      <w:r w:rsidR="00843B6B" w:rsidRPr="00843B6B">
        <w:rPr>
          <w:szCs w:val="28"/>
        </w:rPr>
        <w:t xml:space="preserve"> </w:t>
      </w:r>
      <w:r w:rsidR="00843B6B" w:rsidRPr="005A5710">
        <w:rPr>
          <w:szCs w:val="28"/>
        </w:rPr>
        <w:t>муниципальн</w:t>
      </w:r>
      <w:r w:rsidR="00843B6B">
        <w:rPr>
          <w:szCs w:val="28"/>
        </w:rPr>
        <w:t>ый</w:t>
      </w:r>
      <w:r w:rsidR="00843B6B" w:rsidRPr="005A5710">
        <w:rPr>
          <w:szCs w:val="28"/>
        </w:rPr>
        <w:t xml:space="preserve"> комитет </w:t>
      </w:r>
      <w:r w:rsidR="00843B6B">
        <w:rPr>
          <w:szCs w:val="28"/>
        </w:rPr>
        <w:t>Пермского</w:t>
      </w:r>
      <w:r w:rsidR="00843B6B" w:rsidRPr="005A5710">
        <w:rPr>
          <w:szCs w:val="28"/>
        </w:rPr>
        <w:t xml:space="preserve"> сельского поселения</w:t>
      </w:r>
      <w:r w:rsidR="0015582E" w:rsidRPr="009368BA">
        <w:rPr>
          <w:sz w:val="27"/>
          <w:szCs w:val="27"/>
        </w:rPr>
        <w:t xml:space="preserve"> и </w:t>
      </w:r>
      <w:r w:rsidR="00710881" w:rsidRPr="009368BA">
        <w:rPr>
          <w:sz w:val="27"/>
          <w:szCs w:val="27"/>
        </w:rPr>
        <w:t>К</w:t>
      </w:r>
      <w:r w:rsidR="0015582E" w:rsidRPr="009368BA">
        <w:rPr>
          <w:sz w:val="27"/>
          <w:szCs w:val="27"/>
        </w:rPr>
        <w:t>онтрольно-счетную палату Приморского края.</w:t>
      </w:r>
    </w:p>
    <w:p w:rsidR="006138B5" w:rsidRPr="009368BA" w:rsidRDefault="006138B5" w:rsidP="006B0804">
      <w:pPr>
        <w:jc w:val="both"/>
        <w:rPr>
          <w:sz w:val="27"/>
          <w:szCs w:val="27"/>
        </w:rPr>
      </w:pPr>
    </w:p>
    <w:p w:rsidR="00B622FC" w:rsidRPr="009368BA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9368BA" w:rsidRDefault="0015582E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9368BA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Председатель комитета                                                                        Г.Ц. Ахоян </w:t>
      </w:r>
    </w:p>
    <w:sectPr w:rsidR="00B622FC" w:rsidRPr="009368BA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660" w:rsidRDefault="001B4660">
      <w:r>
        <w:separator/>
      </w:r>
    </w:p>
  </w:endnote>
  <w:endnote w:type="continuationSeparator" w:id="0">
    <w:p w:rsidR="001B4660" w:rsidRDefault="001B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660" w:rsidRDefault="001B4660">
      <w:r>
        <w:separator/>
      </w:r>
    </w:p>
  </w:footnote>
  <w:footnote w:type="continuationSeparator" w:id="0">
    <w:p w:rsidR="001B4660" w:rsidRDefault="001B46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3642C">
      <w:rPr>
        <w:rStyle w:val="a7"/>
        <w:noProof/>
      </w:rPr>
      <w:t>2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9C33FF" w:rsidP="00A9706D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5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6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52B4"/>
    <w:rsid w:val="00045A72"/>
    <w:rsid w:val="00053C61"/>
    <w:rsid w:val="00071334"/>
    <w:rsid w:val="000826A3"/>
    <w:rsid w:val="00083640"/>
    <w:rsid w:val="00083C6B"/>
    <w:rsid w:val="00087F3C"/>
    <w:rsid w:val="000A3AF5"/>
    <w:rsid w:val="000B07F9"/>
    <w:rsid w:val="000B6FA0"/>
    <w:rsid w:val="000D2186"/>
    <w:rsid w:val="000E0F6B"/>
    <w:rsid w:val="000E6596"/>
    <w:rsid w:val="000F2CE1"/>
    <w:rsid w:val="00112C3E"/>
    <w:rsid w:val="00112DC7"/>
    <w:rsid w:val="00114F35"/>
    <w:rsid w:val="00130597"/>
    <w:rsid w:val="001325CC"/>
    <w:rsid w:val="001361A8"/>
    <w:rsid w:val="00141117"/>
    <w:rsid w:val="0015179F"/>
    <w:rsid w:val="0015582E"/>
    <w:rsid w:val="00187B03"/>
    <w:rsid w:val="00192BE6"/>
    <w:rsid w:val="00193AB4"/>
    <w:rsid w:val="001A08D9"/>
    <w:rsid w:val="001B1749"/>
    <w:rsid w:val="001B4660"/>
    <w:rsid w:val="001B60E3"/>
    <w:rsid w:val="001B6267"/>
    <w:rsid w:val="001B768F"/>
    <w:rsid w:val="001E0E66"/>
    <w:rsid w:val="001E4BC2"/>
    <w:rsid w:val="0020003C"/>
    <w:rsid w:val="00204798"/>
    <w:rsid w:val="002113CA"/>
    <w:rsid w:val="002126BA"/>
    <w:rsid w:val="00214DC8"/>
    <w:rsid w:val="00215922"/>
    <w:rsid w:val="00217D35"/>
    <w:rsid w:val="0022003F"/>
    <w:rsid w:val="002223BC"/>
    <w:rsid w:val="002235AA"/>
    <w:rsid w:val="0023006A"/>
    <w:rsid w:val="00233529"/>
    <w:rsid w:val="00234898"/>
    <w:rsid w:val="002364B3"/>
    <w:rsid w:val="00244B18"/>
    <w:rsid w:val="0026225D"/>
    <w:rsid w:val="00265435"/>
    <w:rsid w:val="00266724"/>
    <w:rsid w:val="00293D9F"/>
    <w:rsid w:val="002A78AA"/>
    <w:rsid w:val="002B6668"/>
    <w:rsid w:val="002C05C8"/>
    <w:rsid w:val="002C1039"/>
    <w:rsid w:val="002C6478"/>
    <w:rsid w:val="002D2A8D"/>
    <w:rsid w:val="002D4699"/>
    <w:rsid w:val="002D626D"/>
    <w:rsid w:val="002D7017"/>
    <w:rsid w:val="002E591E"/>
    <w:rsid w:val="003109DB"/>
    <w:rsid w:val="00310F75"/>
    <w:rsid w:val="00357541"/>
    <w:rsid w:val="0037432D"/>
    <w:rsid w:val="00380D19"/>
    <w:rsid w:val="00385165"/>
    <w:rsid w:val="00393C1F"/>
    <w:rsid w:val="003B1C81"/>
    <w:rsid w:val="003B3B07"/>
    <w:rsid w:val="003B6EAC"/>
    <w:rsid w:val="003C2351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34C1"/>
    <w:rsid w:val="0041588A"/>
    <w:rsid w:val="00423C03"/>
    <w:rsid w:val="0042514F"/>
    <w:rsid w:val="00450C82"/>
    <w:rsid w:val="0045251D"/>
    <w:rsid w:val="00455B70"/>
    <w:rsid w:val="00466E4C"/>
    <w:rsid w:val="00470E9E"/>
    <w:rsid w:val="0047728B"/>
    <w:rsid w:val="004829E2"/>
    <w:rsid w:val="004A17EA"/>
    <w:rsid w:val="004C1058"/>
    <w:rsid w:val="004D5D41"/>
    <w:rsid w:val="004D72D0"/>
    <w:rsid w:val="004D79D7"/>
    <w:rsid w:val="004E3D71"/>
    <w:rsid w:val="004E64AC"/>
    <w:rsid w:val="004F09EA"/>
    <w:rsid w:val="004F1D44"/>
    <w:rsid w:val="004F32BA"/>
    <w:rsid w:val="004F38C4"/>
    <w:rsid w:val="004F4F6C"/>
    <w:rsid w:val="004F60FC"/>
    <w:rsid w:val="0050117B"/>
    <w:rsid w:val="005264AB"/>
    <w:rsid w:val="00533778"/>
    <w:rsid w:val="00533F76"/>
    <w:rsid w:val="0055137A"/>
    <w:rsid w:val="00552B64"/>
    <w:rsid w:val="0055437C"/>
    <w:rsid w:val="00562A3D"/>
    <w:rsid w:val="00565BF8"/>
    <w:rsid w:val="00585903"/>
    <w:rsid w:val="005875B7"/>
    <w:rsid w:val="005A4833"/>
    <w:rsid w:val="005A79B5"/>
    <w:rsid w:val="005C39B9"/>
    <w:rsid w:val="005C4AF6"/>
    <w:rsid w:val="005D30BA"/>
    <w:rsid w:val="005E3C96"/>
    <w:rsid w:val="005F73A1"/>
    <w:rsid w:val="00610B51"/>
    <w:rsid w:val="00612571"/>
    <w:rsid w:val="0061296F"/>
    <w:rsid w:val="006138B5"/>
    <w:rsid w:val="00627E5A"/>
    <w:rsid w:val="006356A1"/>
    <w:rsid w:val="0063642C"/>
    <w:rsid w:val="00644C91"/>
    <w:rsid w:val="00645E85"/>
    <w:rsid w:val="00646183"/>
    <w:rsid w:val="006604F6"/>
    <w:rsid w:val="006672FD"/>
    <w:rsid w:val="00673B44"/>
    <w:rsid w:val="00683C89"/>
    <w:rsid w:val="006847B2"/>
    <w:rsid w:val="00697350"/>
    <w:rsid w:val="006B0804"/>
    <w:rsid w:val="006C65A2"/>
    <w:rsid w:val="006F7128"/>
    <w:rsid w:val="00701061"/>
    <w:rsid w:val="00710881"/>
    <w:rsid w:val="007128C1"/>
    <w:rsid w:val="00724854"/>
    <w:rsid w:val="00747490"/>
    <w:rsid w:val="007728FF"/>
    <w:rsid w:val="007822C6"/>
    <w:rsid w:val="007836CB"/>
    <w:rsid w:val="00790ADC"/>
    <w:rsid w:val="007A0653"/>
    <w:rsid w:val="007A2259"/>
    <w:rsid w:val="007A54D9"/>
    <w:rsid w:val="007B1FB7"/>
    <w:rsid w:val="007C084A"/>
    <w:rsid w:val="007C35DE"/>
    <w:rsid w:val="007C50F3"/>
    <w:rsid w:val="007C748B"/>
    <w:rsid w:val="007D6F27"/>
    <w:rsid w:val="007D7FE5"/>
    <w:rsid w:val="008004B0"/>
    <w:rsid w:val="00804150"/>
    <w:rsid w:val="00815854"/>
    <w:rsid w:val="00835517"/>
    <w:rsid w:val="00843B6B"/>
    <w:rsid w:val="00846135"/>
    <w:rsid w:val="00850634"/>
    <w:rsid w:val="00865F83"/>
    <w:rsid w:val="00874EFD"/>
    <w:rsid w:val="008A77CD"/>
    <w:rsid w:val="008C2F03"/>
    <w:rsid w:val="008D2A60"/>
    <w:rsid w:val="008E1A97"/>
    <w:rsid w:val="008E6D8F"/>
    <w:rsid w:val="008F653F"/>
    <w:rsid w:val="00914EBC"/>
    <w:rsid w:val="009167A8"/>
    <w:rsid w:val="009218D5"/>
    <w:rsid w:val="00927513"/>
    <w:rsid w:val="00931714"/>
    <w:rsid w:val="0093499B"/>
    <w:rsid w:val="009368BA"/>
    <w:rsid w:val="00936E19"/>
    <w:rsid w:val="0094215E"/>
    <w:rsid w:val="009579F9"/>
    <w:rsid w:val="00960B26"/>
    <w:rsid w:val="0096552A"/>
    <w:rsid w:val="00976B47"/>
    <w:rsid w:val="009801EB"/>
    <w:rsid w:val="00981E65"/>
    <w:rsid w:val="00983718"/>
    <w:rsid w:val="00986F8D"/>
    <w:rsid w:val="009920CC"/>
    <w:rsid w:val="00993A5E"/>
    <w:rsid w:val="009968A8"/>
    <w:rsid w:val="009A2AA6"/>
    <w:rsid w:val="009C167E"/>
    <w:rsid w:val="009C1B95"/>
    <w:rsid w:val="009C33FF"/>
    <w:rsid w:val="009E02F8"/>
    <w:rsid w:val="009E1957"/>
    <w:rsid w:val="009F7180"/>
    <w:rsid w:val="00A02131"/>
    <w:rsid w:val="00A051D3"/>
    <w:rsid w:val="00A05A03"/>
    <w:rsid w:val="00A31B3D"/>
    <w:rsid w:val="00A3403E"/>
    <w:rsid w:val="00A35D84"/>
    <w:rsid w:val="00A66320"/>
    <w:rsid w:val="00A6709B"/>
    <w:rsid w:val="00A7665B"/>
    <w:rsid w:val="00A91A33"/>
    <w:rsid w:val="00A968D9"/>
    <w:rsid w:val="00A9706D"/>
    <w:rsid w:val="00AB1F72"/>
    <w:rsid w:val="00AB6A23"/>
    <w:rsid w:val="00AE0A13"/>
    <w:rsid w:val="00AE25C5"/>
    <w:rsid w:val="00AE550A"/>
    <w:rsid w:val="00AF407B"/>
    <w:rsid w:val="00AF589E"/>
    <w:rsid w:val="00B10D30"/>
    <w:rsid w:val="00B10E40"/>
    <w:rsid w:val="00B16EB8"/>
    <w:rsid w:val="00B2094D"/>
    <w:rsid w:val="00B2114D"/>
    <w:rsid w:val="00B26793"/>
    <w:rsid w:val="00B35C66"/>
    <w:rsid w:val="00B47D6A"/>
    <w:rsid w:val="00B55F25"/>
    <w:rsid w:val="00B622FC"/>
    <w:rsid w:val="00B67364"/>
    <w:rsid w:val="00B704D7"/>
    <w:rsid w:val="00B803DE"/>
    <w:rsid w:val="00B8761C"/>
    <w:rsid w:val="00BA4A1B"/>
    <w:rsid w:val="00BB56FB"/>
    <w:rsid w:val="00BC154C"/>
    <w:rsid w:val="00BC664C"/>
    <w:rsid w:val="00BD38F5"/>
    <w:rsid w:val="00BD6FF2"/>
    <w:rsid w:val="00BE16C2"/>
    <w:rsid w:val="00BE2277"/>
    <w:rsid w:val="00BE319A"/>
    <w:rsid w:val="00BE6A4F"/>
    <w:rsid w:val="00BF3210"/>
    <w:rsid w:val="00BF6358"/>
    <w:rsid w:val="00C048A1"/>
    <w:rsid w:val="00C114C2"/>
    <w:rsid w:val="00C12E2F"/>
    <w:rsid w:val="00C16BE4"/>
    <w:rsid w:val="00C21E41"/>
    <w:rsid w:val="00C230E3"/>
    <w:rsid w:val="00C23157"/>
    <w:rsid w:val="00C32DAC"/>
    <w:rsid w:val="00C42325"/>
    <w:rsid w:val="00C45E00"/>
    <w:rsid w:val="00C51010"/>
    <w:rsid w:val="00C56602"/>
    <w:rsid w:val="00C6097E"/>
    <w:rsid w:val="00C612C3"/>
    <w:rsid w:val="00C70B32"/>
    <w:rsid w:val="00C958B6"/>
    <w:rsid w:val="00CE08BF"/>
    <w:rsid w:val="00CE1338"/>
    <w:rsid w:val="00CF6EC8"/>
    <w:rsid w:val="00D11C14"/>
    <w:rsid w:val="00D20B5F"/>
    <w:rsid w:val="00D35261"/>
    <w:rsid w:val="00D40597"/>
    <w:rsid w:val="00D42E47"/>
    <w:rsid w:val="00D66570"/>
    <w:rsid w:val="00D67649"/>
    <w:rsid w:val="00D80637"/>
    <w:rsid w:val="00D936F4"/>
    <w:rsid w:val="00D9551D"/>
    <w:rsid w:val="00DA3DC7"/>
    <w:rsid w:val="00DA64A9"/>
    <w:rsid w:val="00DC1CBE"/>
    <w:rsid w:val="00DD5FA3"/>
    <w:rsid w:val="00DD72EC"/>
    <w:rsid w:val="00DE1F7D"/>
    <w:rsid w:val="00DF22CF"/>
    <w:rsid w:val="00DF5D19"/>
    <w:rsid w:val="00E04D36"/>
    <w:rsid w:val="00E06695"/>
    <w:rsid w:val="00E10569"/>
    <w:rsid w:val="00E37965"/>
    <w:rsid w:val="00E76548"/>
    <w:rsid w:val="00E76739"/>
    <w:rsid w:val="00E777AE"/>
    <w:rsid w:val="00E8053B"/>
    <w:rsid w:val="00E95A92"/>
    <w:rsid w:val="00E95F74"/>
    <w:rsid w:val="00EB1E9A"/>
    <w:rsid w:val="00ED0C5C"/>
    <w:rsid w:val="00ED3207"/>
    <w:rsid w:val="00EE1184"/>
    <w:rsid w:val="00EF1478"/>
    <w:rsid w:val="00EF41A8"/>
    <w:rsid w:val="00EF6F8D"/>
    <w:rsid w:val="00F05ADB"/>
    <w:rsid w:val="00F31D07"/>
    <w:rsid w:val="00F3782D"/>
    <w:rsid w:val="00F56196"/>
    <w:rsid w:val="00F6134C"/>
    <w:rsid w:val="00F62369"/>
    <w:rsid w:val="00F74AE9"/>
    <w:rsid w:val="00F90A65"/>
    <w:rsid w:val="00F912C2"/>
    <w:rsid w:val="00F96004"/>
    <w:rsid w:val="00FA068E"/>
    <w:rsid w:val="00FB33BD"/>
    <w:rsid w:val="00FB4722"/>
    <w:rsid w:val="00FB5386"/>
    <w:rsid w:val="00FB6192"/>
    <w:rsid w:val="00FC017F"/>
    <w:rsid w:val="00FD2F9A"/>
    <w:rsid w:val="00FD7F7A"/>
    <w:rsid w:val="00FE65B6"/>
    <w:rsid w:val="00FF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C68C2-5A08-49ED-8025-FC9F85FE4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4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Евдокимова</cp:lastModifiedBy>
  <cp:revision>101</cp:revision>
  <cp:lastPrinted>2016-01-18T22:52:00Z</cp:lastPrinted>
  <dcterms:created xsi:type="dcterms:W3CDTF">2015-04-24T00:58:00Z</dcterms:created>
  <dcterms:modified xsi:type="dcterms:W3CDTF">2016-01-18T22:53:00Z</dcterms:modified>
</cp:coreProperties>
</file>