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B55A17">
            <w:pPr>
              <w:ind w:left="-108"/>
              <w:jc w:val="both"/>
            </w:pPr>
            <w:r>
              <w:t>О проекте закона Приморского края "О внесени</w:t>
            </w:r>
            <w:r w:rsidR="00B55A17">
              <w:t>и</w:t>
            </w:r>
            <w:r>
              <w:t xml:space="preserve"> изменений в Закон Приморского края "Об отходах производства и потребления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>1.Принять проект закона Приморского края "О внесени</w:t>
      </w:r>
      <w:r w:rsidR="00B55A17">
        <w:t>и</w:t>
      </w:r>
      <w:bookmarkStart w:id="0" w:name="_GoBack"/>
      <w:bookmarkEnd w:id="0"/>
      <w:r>
        <w:t xml:space="preserve"> изменений в Закон Приморского края "Об отходах производства и потребления в Приморском крае" во втором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</w:t>
      </w:r>
      <w:r w:rsidR="005450AC">
        <w:t xml:space="preserve">его </w:t>
      </w:r>
      <w:r>
        <w:t>на рассмотрение Законодательного Собрания в третьем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094" w:rsidRDefault="00421094">
      <w:r>
        <w:separator/>
      </w:r>
    </w:p>
  </w:endnote>
  <w:endnote w:type="continuationSeparator" w:id="0">
    <w:p w:rsidR="00421094" w:rsidRDefault="00421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094" w:rsidRDefault="00421094">
      <w:r>
        <w:separator/>
      </w:r>
    </w:p>
  </w:footnote>
  <w:footnote w:type="continuationSeparator" w:id="0">
    <w:p w:rsidR="00421094" w:rsidRDefault="00421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3325F4"/>
    <w:rsid w:val="00392E21"/>
    <w:rsid w:val="00421094"/>
    <w:rsid w:val="004B69FA"/>
    <w:rsid w:val="004D1A01"/>
    <w:rsid w:val="005450AC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5A17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7</TotalTime>
  <Pages>1</Pages>
  <Words>106</Words>
  <Characters>875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4</cp:revision>
  <cp:lastPrinted>2015-04-06T00:19:00Z</cp:lastPrinted>
  <dcterms:created xsi:type="dcterms:W3CDTF">2015-04-02T05:06:00Z</dcterms:created>
  <dcterms:modified xsi:type="dcterms:W3CDTF">2015-04-07T01:15:00Z</dcterms:modified>
</cp:coreProperties>
</file>